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2FEB7" w14:textId="708398AF" w:rsidR="0021191D" w:rsidRPr="001B44AD" w:rsidRDefault="00BC1DF1" w:rsidP="0021191D">
      <w:pPr>
        <w:jc w:val="center"/>
        <w:rPr>
          <w:rFonts w:asciiTheme="minorHAnsi" w:hAnsiTheme="minorHAnsi" w:cstheme="minorHAnsi"/>
          <w:color w:val="000000" w:themeColor="text1"/>
          <w:sz w:val="52"/>
          <w:szCs w:val="52"/>
        </w:rPr>
      </w:pPr>
      <w:r>
        <w:rPr>
          <w:noProof/>
        </w:rPr>
        <w:drawing>
          <wp:anchor distT="0" distB="0" distL="114300" distR="114300" simplePos="0" relativeHeight="251671552" behindDoc="0" locked="0" layoutInCell="1" allowOverlap="1" wp14:anchorId="5825C7E6" wp14:editId="436C62C9">
            <wp:simplePos x="0" y="0"/>
            <wp:positionH relativeFrom="margin">
              <wp:posOffset>-293052</wp:posOffset>
            </wp:positionH>
            <wp:positionV relativeFrom="paragraph">
              <wp:posOffset>471488</wp:posOffset>
            </wp:positionV>
            <wp:extent cx="540000" cy="5400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93B" w:rsidRPr="001B44AD">
        <w:rPr>
          <w:rFonts w:asciiTheme="minorHAnsi" w:hAnsiTheme="minorHAnsi" w:cstheme="minorHAnsi"/>
          <w:b/>
          <w:noProof/>
          <w:lang w:eastAsia="fr-FR" w:bidi="ar-SA"/>
        </w:rPr>
        <mc:AlternateContent>
          <mc:Choice Requires="wps">
            <w:drawing>
              <wp:anchor distT="0" distB="0" distL="114300" distR="114300" simplePos="0" relativeHeight="251661312" behindDoc="0" locked="0" layoutInCell="1" allowOverlap="1" wp14:anchorId="4D098149" wp14:editId="46AC337A">
                <wp:simplePos x="0" y="0"/>
                <wp:positionH relativeFrom="column">
                  <wp:posOffset>431483</wp:posOffset>
                </wp:positionH>
                <wp:positionV relativeFrom="paragraph">
                  <wp:posOffset>-123190</wp:posOffset>
                </wp:positionV>
                <wp:extent cx="9050" cy="2078693"/>
                <wp:effectExtent l="19050" t="0" r="48260" b="55245"/>
                <wp:wrapNone/>
                <wp:docPr id="14" name="Connecteur droit 14"/>
                <wp:cNvGraphicFramePr/>
                <a:graphic xmlns:a="http://schemas.openxmlformats.org/drawingml/2006/main">
                  <a:graphicData uri="http://schemas.microsoft.com/office/word/2010/wordprocessingShape">
                    <wps:wsp>
                      <wps:cNvCnPr/>
                      <wps:spPr>
                        <a:xfrm flipH="1">
                          <a:off x="0" y="0"/>
                          <a:ext cx="9050" cy="2078693"/>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19673" id="Connecteur droit 1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4pt,-9.7pt" to="34.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" strokecolor="#4472c4 [3204]" strokeweight="4.5pt">
                <v:stroke joinstyle="miter"/>
              </v:line>
            </w:pict>
          </mc:Fallback>
        </mc:AlternateContent>
      </w:r>
      <w:r w:rsidR="0021191D" w:rsidRPr="001B44AD">
        <w:rPr>
          <w:rFonts w:asciiTheme="minorHAnsi" w:hAnsiTheme="minorHAnsi" w:cstheme="minorHAnsi"/>
          <w:b/>
          <w:noProof/>
          <w:color w:val="000000" w:themeColor="text1"/>
          <w:sz w:val="72"/>
          <w:szCs w:val="72"/>
          <w:lang w:eastAsia="fr-FR" w:bidi="ar-SA"/>
        </w:rPr>
        <w:drawing>
          <wp:anchor distT="0" distB="0" distL="114300" distR="114300" simplePos="0" relativeHeight="251665408" behindDoc="0" locked="0" layoutInCell="1" allowOverlap="1" wp14:anchorId="4DD3474A" wp14:editId="44B1C013">
            <wp:simplePos x="0" y="0"/>
            <wp:positionH relativeFrom="column">
              <wp:posOffset>6180592</wp:posOffset>
            </wp:positionH>
            <wp:positionV relativeFrom="paragraph">
              <wp:posOffset>-376177</wp:posOffset>
            </wp:positionV>
            <wp:extent cx="761258" cy="694481"/>
            <wp:effectExtent l="0" t="0" r="127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nially.png"/>
                    <pic:cNvPicPr/>
                  </pic:nvPicPr>
                  <pic:blipFill>
                    <a:blip r:embed="rId8">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sidR="0021191D" w:rsidRPr="001B44AD">
        <w:rPr>
          <w:rFonts w:asciiTheme="minorHAnsi" w:hAnsiTheme="minorHAnsi" w:cstheme="minorHAnsi"/>
          <w:b/>
          <w:color w:val="000000" w:themeColor="text1"/>
          <w:sz w:val="72"/>
          <w:szCs w:val="72"/>
        </w:rPr>
        <w:t>E</w:t>
      </w:r>
      <w:r w:rsidR="0021191D" w:rsidRPr="001B44AD">
        <w:rPr>
          <w:rFonts w:asciiTheme="minorHAnsi" w:hAnsiTheme="minorHAnsi" w:cstheme="minorHAnsi"/>
          <w:color w:val="000000" w:themeColor="text1"/>
          <w:sz w:val="52"/>
          <w:szCs w:val="52"/>
        </w:rPr>
        <w:t xml:space="preserve">CRIRE ET ADAPTER UN </w:t>
      </w:r>
    </w:p>
    <w:p w14:paraId="1E2C24D0" w14:textId="47A71954" w:rsidR="0021191D" w:rsidRPr="001B44AD" w:rsidRDefault="0021191D" w:rsidP="0021191D">
      <w:pPr>
        <w:jc w:val="center"/>
        <w:rPr>
          <w:rFonts w:asciiTheme="minorHAnsi" w:hAnsiTheme="minorHAnsi" w:cstheme="minorHAnsi"/>
          <w:color w:val="000000" w:themeColor="text1"/>
          <w:sz w:val="52"/>
          <w:szCs w:val="52"/>
        </w:rPr>
      </w:pPr>
      <w:r w:rsidRPr="001B44AD">
        <w:rPr>
          <w:rFonts w:asciiTheme="minorHAnsi" w:hAnsiTheme="minorHAnsi" w:cstheme="minorHAnsi"/>
          <w:color w:val="000000" w:themeColor="text1"/>
          <w:sz w:val="52"/>
          <w:szCs w:val="52"/>
        </w:rPr>
        <w:t xml:space="preserve">PROTOCOLE DE GESTION </w:t>
      </w:r>
    </w:p>
    <w:p w14:paraId="65461959" w14:textId="59FB487D" w:rsidR="0021191D" w:rsidRPr="001B44AD" w:rsidRDefault="0021191D" w:rsidP="0021191D">
      <w:pPr>
        <w:jc w:val="center"/>
        <w:rPr>
          <w:rFonts w:asciiTheme="minorHAnsi" w:hAnsiTheme="minorHAnsi" w:cstheme="minorHAnsi"/>
          <w:color w:val="000000" w:themeColor="text1"/>
          <w:sz w:val="52"/>
          <w:szCs w:val="52"/>
        </w:rPr>
      </w:pPr>
      <w:r w:rsidRPr="001B44AD">
        <w:rPr>
          <w:rFonts w:asciiTheme="minorHAnsi" w:hAnsiTheme="minorHAnsi" w:cstheme="minorHAnsi"/>
          <w:color w:val="000000" w:themeColor="text1"/>
          <w:sz w:val="52"/>
          <w:szCs w:val="52"/>
        </w:rPr>
        <w:t xml:space="preserve">D’UN ELEVE EN DIFFICULTE </w:t>
      </w:r>
    </w:p>
    <w:p w14:paraId="729CB5AD" w14:textId="1830D737" w:rsidR="0021191D" w:rsidRPr="001B44AD" w:rsidRDefault="0021191D" w:rsidP="0021191D">
      <w:pPr>
        <w:jc w:val="center"/>
        <w:rPr>
          <w:rFonts w:asciiTheme="minorHAnsi" w:hAnsiTheme="minorHAnsi" w:cstheme="minorHAnsi"/>
          <w:color w:val="000000" w:themeColor="text1"/>
          <w:sz w:val="56"/>
          <w:szCs w:val="56"/>
        </w:rPr>
      </w:pPr>
      <w:r w:rsidRPr="001B44AD">
        <w:rPr>
          <w:rFonts w:asciiTheme="minorHAnsi" w:hAnsiTheme="minorHAnsi" w:cstheme="minorHAnsi"/>
          <w:color w:val="000000" w:themeColor="text1"/>
          <w:sz w:val="52"/>
          <w:szCs w:val="52"/>
        </w:rPr>
        <w:t>PERSISTANTE DE COMPORTEMENT</w:t>
      </w:r>
    </w:p>
    <w:p w14:paraId="00F2A3F0" w14:textId="36105D3F" w:rsidR="0021191D" w:rsidRDefault="0021191D" w:rsidP="0021191D">
      <w:r w:rsidRPr="00791315">
        <w:t xml:space="preserve"> </w:t>
      </w:r>
    </w:p>
    <w:p w14:paraId="7C235901" w14:textId="2CD608A3" w:rsidR="0021191D" w:rsidRDefault="00BC1DF1" w:rsidP="0021191D">
      <w:r>
        <w:rPr>
          <w:noProof/>
          <w:lang w:eastAsia="fr-FR" w:bidi="ar-SA"/>
        </w:rPr>
        <mc:AlternateContent>
          <mc:Choice Requires="wps">
            <w:drawing>
              <wp:anchor distT="0" distB="0" distL="114300" distR="114300" simplePos="0" relativeHeight="251662336" behindDoc="0" locked="0" layoutInCell="1" allowOverlap="1" wp14:anchorId="746B65AD" wp14:editId="6F0E9B55">
                <wp:simplePos x="0" y="0"/>
                <wp:positionH relativeFrom="margin">
                  <wp:posOffset>409574</wp:posOffset>
                </wp:positionH>
                <wp:positionV relativeFrom="paragraph">
                  <wp:posOffset>15239</wp:posOffset>
                </wp:positionV>
                <wp:extent cx="5970905" cy="11113"/>
                <wp:effectExtent l="19050" t="19050" r="10795" b="46355"/>
                <wp:wrapNone/>
                <wp:docPr id="15" name="Connecteur droit 15"/>
                <wp:cNvGraphicFramePr/>
                <a:graphic xmlns:a="http://schemas.openxmlformats.org/drawingml/2006/main">
                  <a:graphicData uri="http://schemas.microsoft.com/office/word/2010/wordprocessingShape">
                    <wps:wsp>
                      <wps:cNvCnPr/>
                      <wps:spPr>
                        <a:xfrm flipH="1">
                          <a:off x="0" y="0"/>
                          <a:ext cx="5970905" cy="11113"/>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AE037" id="Connecteur droit 15" o:spid="_x0000_s1026" style="position:absolute;flip:x;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25pt,1.2pt" to="502.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" strokecolor="#4472c4 [3204]" strokeweight="4.5pt">
                <v:stroke joinstyle="miter"/>
                <w10:wrap anchorx="margin"/>
              </v:line>
            </w:pict>
          </mc:Fallback>
        </mc:AlternateContent>
      </w:r>
    </w:p>
    <w:p w14:paraId="569682F1" w14:textId="77777777" w:rsidR="0021191D" w:rsidRDefault="0021191D" w:rsidP="0021191D"/>
    <w:p w14:paraId="7787EBDA" w14:textId="27FD6C12" w:rsidR="0021191D" w:rsidRPr="001B44AD" w:rsidRDefault="0021191D" w:rsidP="0021191D">
      <w:pPr>
        <w:rPr>
          <w:rFonts w:asciiTheme="minorHAnsi" w:hAnsiTheme="minorHAnsi" w:cstheme="minorHAnsi"/>
        </w:rPr>
      </w:pPr>
      <w:r w:rsidRPr="001B44AD">
        <w:rPr>
          <w:rFonts w:asciiTheme="minorHAnsi" w:hAnsiTheme="minorHAnsi" w:cstheme="minorHAnsi"/>
          <w:noProof/>
          <w:lang w:eastAsia="fr-FR" w:bidi="ar-SA"/>
        </w:rPr>
        <mc:AlternateContent>
          <mc:Choice Requires="wpg">
            <w:drawing>
              <wp:anchor distT="0" distB="0" distL="114300" distR="114300" simplePos="0" relativeHeight="251663360" behindDoc="0" locked="0" layoutInCell="1" allowOverlap="1" wp14:anchorId="0DA93253" wp14:editId="7F272E8B">
                <wp:simplePos x="0" y="0"/>
                <wp:positionH relativeFrom="column">
                  <wp:posOffset>-77822</wp:posOffset>
                </wp:positionH>
                <wp:positionV relativeFrom="paragraph">
                  <wp:posOffset>46369</wp:posOffset>
                </wp:positionV>
                <wp:extent cx="1215957" cy="313359"/>
                <wp:effectExtent l="19050" t="19050" r="3810" b="29845"/>
                <wp:wrapNone/>
                <wp:docPr id="16" name="Groupe 16"/>
                <wp:cNvGraphicFramePr/>
                <a:graphic xmlns:a="http://schemas.openxmlformats.org/drawingml/2006/main">
                  <a:graphicData uri="http://schemas.microsoft.com/office/word/2010/wordprocessingGroup">
                    <wpg:wgp>
                      <wpg:cNvGrpSpPr/>
                      <wpg:grpSpPr>
                        <a:xfrm>
                          <a:off x="0" y="0"/>
                          <a:ext cx="1215957" cy="313359"/>
                          <a:chOff x="0" y="0"/>
                          <a:chExt cx="1096288" cy="260752"/>
                        </a:xfrm>
                      </wpg:grpSpPr>
                      <wps:wsp>
                        <wps:cNvPr id="17" name="Connecteur droit 17"/>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8" name="Connecteur droit 18"/>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0EB7DE" id="Groupe 16" o:spid="_x0000_s1026" style="position:absolute;margin-left:-6.15pt;margin-top:3.65pt;width:95.75pt;height:24.65pt;z-index:251663360;mso-width-relative:margin;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">
                <v:line id="Connecteur droit 17"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" strokecolor="#4472c4 [3204]" strokeweight="2.25pt">
                  <v:stroke joinstyle="miter"/>
                </v:line>
                <v:line id="Connecteur droit 18"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" strokecolor="#4472c4 [3204]" strokeweight="2.25pt">
                  <v:stroke joinstyle="miter"/>
                </v:line>
              </v:group>
            </w:pict>
          </mc:Fallback>
        </mc:AlternateContent>
      </w:r>
      <w:r w:rsidRPr="001B44AD">
        <w:rPr>
          <w:rFonts w:asciiTheme="minorHAnsi" w:hAnsiTheme="minorHAnsi" w:cstheme="minorHAnsi"/>
          <w:b/>
          <w:sz w:val="48"/>
          <w:szCs w:val="28"/>
        </w:rPr>
        <w:t>O</w:t>
      </w:r>
      <w:r w:rsidRPr="001B44AD">
        <w:rPr>
          <w:rFonts w:asciiTheme="minorHAnsi" w:hAnsiTheme="minorHAnsi" w:cstheme="minorHAnsi"/>
          <w:b/>
          <w:sz w:val="28"/>
          <w:szCs w:val="28"/>
        </w:rPr>
        <w:t>BJECTIFS</w:t>
      </w:r>
    </w:p>
    <w:p w14:paraId="346FF6D8" w14:textId="504892C3" w:rsidR="0021191D" w:rsidRPr="001B44AD" w:rsidRDefault="0021191D" w:rsidP="0021191D">
      <w:pPr>
        <w:rPr>
          <w:rFonts w:asciiTheme="minorHAnsi" w:hAnsiTheme="minorHAnsi" w:cstheme="minorHAnsi"/>
          <w:i/>
          <w:sz w:val="2"/>
          <w:szCs w:val="40"/>
        </w:rPr>
      </w:pPr>
    </w:p>
    <w:p w14:paraId="0B33212E" w14:textId="438C8920" w:rsidR="0021191D" w:rsidRPr="001B44AD" w:rsidRDefault="0021191D" w:rsidP="0021191D">
      <w:pPr>
        <w:rPr>
          <w:rFonts w:asciiTheme="minorHAnsi" w:hAnsiTheme="minorHAnsi" w:cstheme="minorHAnsi"/>
          <w:i/>
          <w:sz w:val="2"/>
          <w:szCs w:val="40"/>
        </w:rPr>
      </w:pPr>
    </w:p>
    <w:p w14:paraId="017558EF" w14:textId="0DE1872B" w:rsidR="0021191D" w:rsidRPr="001B44AD" w:rsidRDefault="0021191D" w:rsidP="0021191D">
      <w:pPr>
        <w:rPr>
          <w:rFonts w:asciiTheme="minorHAnsi" w:hAnsiTheme="minorHAnsi" w:cstheme="minorHAnsi"/>
          <w:i/>
          <w:sz w:val="2"/>
          <w:szCs w:val="40"/>
        </w:rPr>
      </w:pPr>
    </w:p>
    <w:p w14:paraId="200B34E5" w14:textId="68F903FA" w:rsidR="0021191D" w:rsidRPr="001B44AD" w:rsidRDefault="0021191D" w:rsidP="0021191D">
      <w:pPr>
        <w:rPr>
          <w:rFonts w:asciiTheme="minorHAnsi" w:hAnsiTheme="minorHAnsi" w:cstheme="minorHAnsi"/>
          <w:i/>
          <w:sz w:val="2"/>
          <w:szCs w:val="40"/>
        </w:rPr>
      </w:pPr>
    </w:p>
    <w:p w14:paraId="341A7AA8" w14:textId="76E03F51" w:rsidR="0021191D" w:rsidRPr="001B44AD" w:rsidRDefault="0021191D" w:rsidP="0021191D">
      <w:pPr>
        <w:rPr>
          <w:rFonts w:asciiTheme="minorHAnsi" w:hAnsiTheme="minorHAnsi" w:cstheme="minorHAnsi"/>
          <w:i/>
          <w:sz w:val="2"/>
          <w:szCs w:val="40"/>
        </w:rPr>
      </w:pPr>
    </w:p>
    <w:p w14:paraId="13EA00C9" w14:textId="77777777" w:rsidR="0021191D" w:rsidRPr="001B44AD" w:rsidRDefault="0021191D" w:rsidP="0021191D">
      <w:pPr>
        <w:rPr>
          <w:rFonts w:asciiTheme="minorHAnsi" w:hAnsiTheme="minorHAnsi" w:cstheme="minorHAnsi"/>
          <w:i/>
          <w:sz w:val="2"/>
          <w:szCs w:val="40"/>
        </w:rPr>
      </w:pPr>
    </w:p>
    <w:p w14:paraId="465D8A05" w14:textId="7A83C46A" w:rsidR="0021191D" w:rsidRPr="001B44AD" w:rsidRDefault="0021191D" w:rsidP="0021191D">
      <w:pPr>
        <w:ind w:firstLine="360"/>
        <w:rPr>
          <w:rFonts w:asciiTheme="minorHAnsi" w:hAnsiTheme="minorHAnsi" w:cstheme="minorHAnsi"/>
          <w:sz w:val="18"/>
        </w:rPr>
      </w:pPr>
      <w:r w:rsidRPr="001B44AD">
        <w:rPr>
          <w:rFonts w:asciiTheme="minorHAnsi" w:hAnsiTheme="minorHAnsi" w:cstheme="minorHAnsi"/>
          <w:i/>
          <w:noProof/>
          <w:sz w:val="2"/>
          <w:szCs w:val="40"/>
          <w:lang w:eastAsia="fr-FR" w:bidi="ar-SA"/>
        </w:rPr>
        <mc:AlternateContent>
          <mc:Choice Requires="wps">
            <w:drawing>
              <wp:anchor distT="0" distB="0" distL="114300" distR="114300" simplePos="0" relativeHeight="251666432" behindDoc="0" locked="0" layoutInCell="1" allowOverlap="1" wp14:anchorId="21E737E5" wp14:editId="57776FCF">
                <wp:simplePos x="0" y="0"/>
                <wp:positionH relativeFrom="margin">
                  <wp:posOffset>-75235</wp:posOffset>
                </wp:positionH>
                <wp:positionV relativeFrom="paragraph">
                  <wp:posOffset>53967</wp:posOffset>
                </wp:positionV>
                <wp:extent cx="6771189" cy="778038"/>
                <wp:effectExtent l="0" t="0" r="10795" b="22225"/>
                <wp:wrapNone/>
                <wp:docPr id="19" name="Rectangle 19"/>
                <wp:cNvGraphicFramePr/>
                <a:graphic xmlns:a="http://schemas.openxmlformats.org/drawingml/2006/main">
                  <a:graphicData uri="http://schemas.microsoft.com/office/word/2010/wordprocessingShape">
                    <wps:wsp>
                      <wps:cNvSpPr/>
                      <wps:spPr>
                        <a:xfrm>
                          <a:off x="0" y="0"/>
                          <a:ext cx="6771189" cy="778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A9883" id="Rectangle 19" o:spid="_x0000_s1026" style="position:absolute;margin-left:-5.9pt;margin-top:4.25pt;width:533.15pt;height:6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" filled="f" strokecolor="#1f3763 [1604]" strokeweight="1pt">
                <w10:wrap anchorx="margin"/>
              </v:rect>
            </w:pict>
          </mc:Fallback>
        </mc:AlternateContent>
      </w:r>
    </w:p>
    <w:p w14:paraId="11A6A94C" w14:textId="4BADD63F" w:rsidR="0021191D" w:rsidRPr="001B44AD" w:rsidRDefault="0021191D" w:rsidP="00953640">
      <w:pPr>
        <w:pStyle w:val="Paragraphedeliste"/>
        <w:numPr>
          <w:ilvl w:val="0"/>
          <w:numId w:val="2"/>
        </w:numPr>
        <w:spacing w:line="240" w:lineRule="auto"/>
        <w:jc w:val="both"/>
        <w:rPr>
          <w:rFonts w:cstheme="minorHAnsi"/>
          <w:bCs/>
          <w:sz w:val="20"/>
          <w:szCs w:val="20"/>
        </w:rPr>
      </w:pPr>
      <w:r w:rsidRPr="001B44AD">
        <w:rPr>
          <w:rFonts w:cstheme="minorHAnsi"/>
          <w:b/>
          <w:bCs/>
          <w:sz w:val="20"/>
          <w:szCs w:val="20"/>
        </w:rPr>
        <w:t>Anticiper</w:t>
      </w:r>
      <w:r w:rsidRPr="001B44AD">
        <w:rPr>
          <w:rFonts w:cstheme="minorHAnsi"/>
          <w:bCs/>
          <w:sz w:val="20"/>
          <w:szCs w:val="20"/>
        </w:rPr>
        <w:t xml:space="preserve"> la gestion des situations de crise au sein de l’établissement. </w:t>
      </w:r>
    </w:p>
    <w:p w14:paraId="094637FC" w14:textId="77777777" w:rsidR="0021191D" w:rsidRPr="001B44AD" w:rsidRDefault="0021191D" w:rsidP="00884C3C">
      <w:pPr>
        <w:pStyle w:val="Paragraphedeliste"/>
        <w:numPr>
          <w:ilvl w:val="0"/>
          <w:numId w:val="2"/>
        </w:numPr>
        <w:spacing w:line="240" w:lineRule="auto"/>
        <w:jc w:val="both"/>
        <w:rPr>
          <w:rFonts w:cstheme="minorHAnsi"/>
          <w:bCs/>
          <w:sz w:val="20"/>
          <w:szCs w:val="20"/>
        </w:rPr>
      </w:pPr>
      <w:r w:rsidRPr="001B44AD">
        <w:rPr>
          <w:rFonts w:cstheme="minorHAnsi"/>
          <w:b/>
          <w:bCs/>
          <w:sz w:val="20"/>
          <w:szCs w:val="20"/>
        </w:rPr>
        <w:t>Graduer</w:t>
      </w:r>
      <w:r w:rsidRPr="001B44AD">
        <w:rPr>
          <w:rFonts w:cstheme="minorHAnsi"/>
          <w:bCs/>
          <w:sz w:val="20"/>
          <w:szCs w:val="20"/>
        </w:rPr>
        <w:t xml:space="preserve"> les réponses en fonction des comportements observés.</w:t>
      </w:r>
    </w:p>
    <w:p w14:paraId="23A60156" w14:textId="2CE7E510" w:rsidR="0021191D" w:rsidRPr="001B44AD" w:rsidRDefault="0021191D" w:rsidP="00884C3C">
      <w:pPr>
        <w:pStyle w:val="Paragraphedeliste"/>
        <w:numPr>
          <w:ilvl w:val="0"/>
          <w:numId w:val="2"/>
        </w:numPr>
        <w:spacing w:line="240" w:lineRule="auto"/>
        <w:jc w:val="both"/>
        <w:rPr>
          <w:rFonts w:cstheme="minorHAnsi"/>
          <w:bCs/>
          <w:sz w:val="20"/>
          <w:szCs w:val="20"/>
        </w:rPr>
      </w:pPr>
      <w:r w:rsidRPr="001B44AD">
        <w:rPr>
          <w:rFonts w:cstheme="minorHAnsi"/>
          <w:b/>
          <w:bCs/>
          <w:sz w:val="20"/>
          <w:szCs w:val="20"/>
        </w:rPr>
        <w:t>Expliciter</w:t>
      </w:r>
      <w:r w:rsidRPr="001B44AD">
        <w:rPr>
          <w:rFonts w:cstheme="minorHAnsi"/>
          <w:bCs/>
          <w:sz w:val="20"/>
          <w:szCs w:val="20"/>
        </w:rPr>
        <w:t xml:space="preserve"> auprès de l’élève, de sa famille et de l’équipe éducative de l’établissement les différentes réponses apportées (rôles et responsabilités de chacun).</w:t>
      </w:r>
    </w:p>
    <w:p w14:paraId="548BD5AD" w14:textId="6011C5CE" w:rsidR="0021191D" w:rsidRPr="001B44AD" w:rsidRDefault="0021191D" w:rsidP="0021191D">
      <w:pPr>
        <w:pStyle w:val="Paragraphedeliste"/>
        <w:spacing w:line="240" w:lineRule="auto"/>
        <w:jc w:val="both"/>
        <w:rPr>
          <w:rFonts w:cstheme="minorHAnsi"/>
          <w:sz w:val="20"/>
        </w:rPr>
      </w:pPr>
    </w:p>
    <w:p w14:paraId="1391437D" w14:textId="092735ED" w:rsidR="0021191D" w:rsidRPr="001B44AD" w:rsidRDefault="0021191D" w:rsidP="0021191D">
      <w:pPr>
        <w:jc w:val="both"/>
        <w:rPr>
          <w:rFonts w:asciiTheme="minorHAnsi" w:hAnsiTheme="minorHAnsi" w:cstheme="minorHAnsi"/>
          <w:b/>
        </w:rPr>
      </w:pPr>
      <w:r w:rsidRPr="001B44AD">
        <w:rPr>
          <w:rFonts w:asciiTheme="minorHAnsi" w:hAnsiTheme="minorHAnsi" w:cstheme="minorHAnsi"/>
          <w:b/>
          <w:noProof/>
          <w:lang w:eastAsia="fr-FR" w:bidi="ar-SA"/>
        </w:rPr>
        <mc:AlternateContent>
          <mc:Choice Requires="wpg">
            <w:drawing>
              <wp:anchor distT="0" distB="0" distL="114300" distR="114300" simplePos="0" relativeHeight="251664384" behindDoc="0" locked="0" layoutInCell="1" allowOverlap="1" wp14:anchorId="50DE35F5" wp14:editId="0DD1472A">
                <wp:simplePos x="0" y="0"/>
                <wp:positionH relativeFrom="column">
                  <wp:posOffset>-66675</wp:posOffset>
                </wp:positionH>
                <wp:positionV relativeFrom="paragraph">
                  <wp:posOffset>180556</wp:posOffset>
                </wp:positionV>
                <wp:extent cx="1687195" cy="384175"/>
                <wp:effectExtent l="19050" t="19050" r="8255" b="34925"/>
                <wp:wrapNone/>
                <wp:docPr id="20" name="Groupe 20"/>
                <wp:cNvGraphicFramePr/>
                <a:graphic xmlns:a="http://schemas.openxmlformats.org/drawingml/2006/main">
                  <a:graphicData uri="http://schemas.microsoft.com/office/word/2010/wordprocessingGroup">
                    <wpg:wgp>
                      <wpg:cNvGrpSpPr/>
                      <wpg:grpSpPr>
                        <a:xfrm>
                          <a:off x="0" y="0"/>
                          <a:ext cx="1687195" cy="384175"/>
                          <a:chOff x="0" y="0"/>
                          <a:chExt cx="1585645" cy="260752"/>
                        </a:xfrm>
                      </wpg:grpSpPr>
                      <wps:wsp>
                        <wps:cNvPr id="21" name="Connecteur droit 21"/>
                        <wps:cNvCnPr/>
                        <wps:spPr>
                          <a:xfrm flipH="1">
                            <a:off x="12121" y="0"/>
                            <a:ext cx="4783"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2" name="Connecteur droit 22"/>
                        <wps:cNvCnPr/>
                        <wps:spPr>
                          <a:xfrm flipH="1" flipV="1">
                            <a:off x="0" y="250484"/>
                            <a:ext cx="1585645"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268C27" id="Groupe 20" o:spid="_x0000_s1026" style="position:absolute;margin-left:-5.25pt;margin-top:14.2pt;width:132.85pt;height:30.25pt;z-index:251664384;mso-width-relative:margin;mso-height-relative:margin" coordsize="1585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">
                <v:line id="Connecteur droit 21" o:spid="_x0000_s1027" style="position:absolute;flip:x;visibility:visible;mso-wrap-style:square" from="121,0" to="1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" strokecolor="#4472c4 [3204]" strokeweight="2.25pt">
                  <v:stroke joinstyle="miter"/>
                </v:line>
                <v:line id="Connecteur droit 22" o:spid="_x0000_s1028" style="position:absolute;flip:x y;visibility:visible;mso-wrap-style:square" from="0,2504" to="15856,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" strokecolor="#4472c4 [3204]" strokeweight="2.25pt">
                  <v:stroke joinstyle="miter"/>
                </v:line>
              </v:group>
            </w:pict>
          </mc:Fallback>
        </mc:AlternateContent>
      </w:r>
    </w:p>
    <w:p w14:paraId="46D6CCA1" w14:textId="40B55FC1" w:rsidR="0021191D" w:rsidRPr="001B44AD" w:rsidRDefault="0021191D" w:rsidP="0021191D">
      <w:pPr>
        <w:jc w:val="both"/>
        <w:rPr>
          <w:rFonts w:asciiTheme="minorHAnsi" w:hAnsiTheme="minorHAnsi" w:cstheme="minorHAnsi"/>
          <w:sz w:val="28"/>
          <w:szCs w:val="28"/>
        </w:rPr>
      </w:pPr>
      <w:r w:rsidRPr="001B44AD">
        <w:rPr>
          <w:rFonts w:asciiTheme="minorHAnsi" w:hAnsiTheme="minorHAnsi" w:cstheme="minorHAnsi"/>
          <w:b/>
          <w:sz w:val="48"/>
          <w:szCs w:val="28"/>
        </w:rPr>
        <w:t>M</w:t>
      </w:r>
      <w:r w:rsidRPr="001B44AD">
        <w:rPr>
          <w:rFonts w:asciiTheme="minorHAnsi" w:hAnsiTheme="minorHAnsi" w:cstheme="minorHAnsi"/>
          <w:b/>
          <w:sz w:val="28"/>
          <w:szCs w:val="28"/>
        </w:rPr>
        <w:t>ISE EN ŒUVRE</w:t>
      </w:r>
    </w:p>
    <w:p w14:paraId="39751B80" w14:textId="3790E9A3" w:rsidR="0021191D" w:rsidRPr="001B44AD" w:rsidRDefault="0021191D" w:rsidP="0021191D">
      <w:pPr>
        <w:ind w:firstLine="708"/>
        <w:rPr>
          <w:rFonts w:asciiTheme="minorHAnsi" w:hAnsiTheme="minorHAnsi" w:cstheme="minorHAnsi"/>
          <w:b/>
          <w:i/>
          <w:sz w:val="20"/>
          <w:u w:val="single"/>
        </w:rPr>
      </w:pPr>
    </w:p>
    <w:p w14:paraId="79AD0A4A" w14:textId="29F5E89F" w:rsidR="0021191D" w:rsidRPr="001B44AD" w:rsidRDefault="0021191D" w:rsidP="0021191D">
      <w:pPr>
        <w:pStyle w:val="Standard"/>
        <w:jc w:val="both"/>
        <w:rPr>
          <w:rFonts w:asciiTheme="minorHAnsi" w:hAnsiTheme="minorHAnsi" w:cstheme="minorHAnsi"/>
          <w:iCs/>
          <w:sz w:val="20"/>
          <w:szCs w:val="20"/>
        </w:rPr>
      </w:pPr>
      <w:r w:rsidRPr="001B44AD">
        <w:rPr>
          <w:rFonts w:asciiTheme="minorHAnsi" w:hAnsiTheme="minorHAnsi" w:cstheme="minorHAnsi"/>
          <w:i/>
          <w:noProof/>
          <w:sz w:val="2"/>
          <w:szCs w:val="40"/>
          <w:lang w:eastAsia="fr-FR" w:bidi="ar-SA"/>
        </w:rPr>
        <mc:AlternateContent>
          <mc:Choice Requires="wps">
            <w:drawing>
              <wp:anchor distT="0" distB="0" distL="114300" distR="114300" simplePos="0" relativeHeight="251658240" behindDoc="0" locked="0" layoutInCell="1" allowOverlap="1" wp14:anchorId="6DE5001D" wp14:editId="4DAA1A96">
                <wp:simplePos x="0" y="0"/>
                <wp:positionH relativeFrom="margin">
                  <wp:posOffset>-109537</wp:posOffset>
                </wp:positionH>
                <wp:positionV relativeFrom="paragraph">
                  <wp:posOffset>74930</wp:posOffset>
                </wp:positionV>
                <wp:extent cx="6853237" cy="3793788"/>
                <wp:effectExtent l="0" t="0" r="24130" b="16510"/>
                <wp:wrapNone/>
                <wp:docPr id="28" name="Rectangle 28"/>
                <wp:cNvGraphicFramePr/>
                <a:graphic xmlns:a="http://schemas.openxmlformats.org/drawingml/2006/main">
                  <a:graphicData uri="http://schemas.microsoft.com/office/word/2010/wordprocessingShape">
                    <wps:wsp>
                      <wps:cNvSpPr/>
                      <wps:spPr>
                        <a:xfrm>
                          <a:off x="0" y="0"/>
                          <a:ext cx="6853237" cy="37937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3E42B" id="Rectangle 28" o:spid="_x0000_s1026" style="position:absolute;margin-left:-8.6pt;margin-top:5.9pt;width:539.6pt;height:29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" filled="f" strokecolor="#1f3763 [1604]" strokeweight="1pt">
                <w10:wrap anchorx="margin"/>
              </v:rect>
            </w:pict>
          </mc:Fallback>
        </mc:AlternateContent>
      </w:r>
    </w:p>
    <w:p w14:paraId="1C98A9B6" w14:textId="7FBECAFF" w:rsidR="0021191D" w:rsidRPr="001B44AD" w:rsidRDefault="0021191D" w:rsidP="0021191D">
      <w:pPr>
        <w:pStyle w:val="Standard"/>
        <w:jc w:val="both"/>
        <w:rPr>
          <w:rFonts w:asciiTheme="minorHAnsi" w:hAnsiTheme="minorHAnsi" w:cstheme="minorHAnsi"/>
          <w:sz w:val="20"/>
          <w:szCs w:val="20"/>
        </w:rPr>
      </w:pPr>
      <w:r w:rsidRPr="001B44AD">
        <w:rPr>
          <w:rFonts w:asciiTheme="minorHAnsi" w:hAnsiTheme="minorHAnsi" w:cstheme="minorHAnsi"/>
          <w:iCs/>
          <w:sz w:val="20"/>
          <w:szCs w:val="20"/>
        </w:rPr>
        <w:t>Après avoir pris le temps de l’observation par un autre enseignant (RA en 1</w:t>
      </w:r>
      <w:r w:rsidRPr="001B44AD">
        <w:rPr>
          <w:rFonts w:asciiTheme="minorHAnsi" w:hAnsiTheme="minorHAnsi" w:cstheme="minorHAnsi"/>
          <w:iCs/>
          <w:sz w:val="20"/>
          <w:szCs w:val="20"/>
          <w:vertAlign w:val="superscript"/>
        </w:rPr>
        <w:t>er</w:t>
      </w:r>
      <w:r w:rsidRPr="001B44AD">
        <w:rPr>
          <w:rFonts w:asciiTheme="minorHAnsi" w:hAnsiTheme="minorHAnsi" w:cstheme="minorHAnsi"/>
          <w:iCs/>
          <w:sz w:val="20"/>
          <w:szCs w:val="20"/>
        </w:rPr>
        <w:t xml:space="preserve"> degré ou autre) et un premier temps d’analyse, l’équipe peut juger pertinent l’écriture d’un protocole de gestion d’un élève en difficulté persistante de comportement (document à adapter à la situation de l’élève et aux ressources de l’établissement</w:t>
      </w:r>
      <w:r w:rsidR="000A78F8" w:rsidRPr="001B44AD">
        <w:rPr>
          <w:rFonts w:asciiTheme="minorHAnsi" w:hAnsiTheme="minorHAnsi" w:cstheme="minorHAnsi"/>
          <w:iCs/>
          <w:sz w:val="20"/>
          <w:szCs w:val="20"/>
        </w:rPr>
        <w:t> :</w:t>
      </w:r>
      <w:r w:rsidR="009207C2">
        <w:rPr>
          <w:rFonts w:asciiTheme="minorHAnsi" w:hAnsiTheme="minorHAnsi" w:cstheme="minorHAnsi"/>
          <w:iCs/>
          <w:sz w:val="20"/>
          <w:szCs w:val="20"/>
        </w:rPr>
        <w:t xml:space="preserve"> </w:t>
      </w:r>
      <w:r w:rsidR="000A78F8" w:rsidRPr="001B44AD">
        <w:rPr>
          <w:rFonts w:asciiTheme="minorHAnsi" w:hAnsiTheme="minorHAnsi" w:cstheme="minorHAnsi"/>
          <w:iCs/>
          <w:sz w:val="20"/>
          <w:szCs w:val="20"/>
        </w:rPr>
        <w:t xml:space="preserve"> </w:t>
      </w:r>
      <w:proofErr w:type="spellStart"/>
      <w:r w:rsidR="009207C2" w:rsidRPr="009207C2">
        <w:rPr>
          <w:rFonts w:asciiTheme="minorHAnsi" w:hAnsiTheme="minorHAnsi" w:cstheme="minorHAnsi"/>
          <w:i/>
          <w:sz w:val="20"/>
          <w:szCs w:val="20"/>
        </w:rPr>
        <w:t>cf</w:t>
      </w:r>
      <w:proofErr w:type="spellEnd"/>
      <w:r w:rsidR="009207C2">
        <w:rPr>
          <w:rFonts w:asciiTheme="minorHAnsi" w:hAnsiTheme="minorHAnsi" w:cstheme="minorHAnsi"/>
          <w:iCs/>
          <w:sz w:val="20"/>
          <w:szCs w:val="20"/>
        </w:rPr>
        <w:t xml:space="preserve"> </w:t>
      </w:r>
      <w:r w:rsidR="000A78F8" w:rsidRPr="001B44AD">
        <w:rPr>
          <w:rFonts w:asciiTheme="minorHAnsi" w:hAnsiTheme="minorHAnsi" w:cstheme="minorHAnsi"/>
          <w:i/>
          <w:iCs/>
          <w:sz w:val="20"/>
          <w:szCs w:val="20"/>
        </w:rPr>
        <w:t>Annexe</w:t>
      </w:r>
      <w:r w:rsidR="009207C2">
        <w:rPr>
          <w:rFonts w:asciiTheme="minorHAnsi" w:hAnsiTheme="minorHAnsi" w:cstheme="minorHAnsi"/>
          <w:i/>
          <w:iCs/>
          <w:sz w:val="20"/>
          <w:szCs w:val="20"/>
        </w:rPr>
        <w:t>s 1 &amp;</w:t>
      </w:r>
      <w:r w:rsidR="000A78F8" w:rsidRPr="001B44AD">
        <w:rPr>
          <w:rFonts w:asciiTheme="minorHAnsi" w:hAnsiTheme="minorHAnsi" w:cstheme="minorHAnsi"/>
          <w:i/>
          <w:iCs/>
          <w:sz w:val="20"/>
          <w:szCs w:val="20"/>
        </w:rPr>
        <w:t xml:space="preserve"> 2</w:t>
      </w:r>
      <w:r w:rsidRPr="001B44AD">
        <w:rPr>
          <w:rFonts w:asciiTheme="minorHAnsi" w:hAnsiTheme="minorHAnsi" w:cstheme="minorHAnsi"/>
          <w:iCs/>
          <w:sz w:val="20"/>
          <w:szCs w:val="20"/>
        </w:rPr>
        <w:t>).</w:t>
      </w:r>
    </w:p>
    <w:p w14:paraId="27B366C3" w14:textId="7A667660" w:rsidR="0021191D" w:rsidRPr="001B44AD" w:rsidRDefault="0021191D" w:rsidP="0021191D">
      <w:pPr>
        <w:pStyle w:val="Standard"/>
        <w:jc w:val="both"/>
        <w:rPr>
          <w:rFonts w:asciiTheme="minorHAnsi" w:hAnsiTheme="minorHAnsi" w:cstheme="minorHAnsi"/>
          <w:iCs/>
          <w:sz w:val="20"/>
          <w:szCs w:val="20"/>
        </w:rPr>
      </w:pPr>
    </w:p>
    <w:p w14:paraId="287A10CC" w14:textId="02D07DBD" w:rsidR="0021191D" w:rsidRPr="001B44AD" w:rsidRDefault="0021191D" w:rsidP="0021191D">
      <w:pPr>
        <w:pStyle w:val="Standard"/>
        <w:jc w:val="both"/>
        <w:rPr>
          <w:rFonts w:asciiTheme="minorHAnsi" w:hAnsiTheme="minorHAnsi" w:cstheme="minorHAnsi"/>
          <w:iCs/>
          <w:sz w:val="20"/>
          <w:szCs w:val="20"/>
        </w:rPr>
      </w:pPr>
      <w:r w:rsidRPr="001B44AD">
        <w:rPr>
          <w:rFonts w:asciiTheme="minorHAnsi" w:hAnsiTheme="minorHAnsi" w:cstheme="minorHAnsi"/>
          <w:iCs/>
          <w:sz w:val="20"/>
          <w:szCs w:val="20"/>
        </w:rPr>
        <w:t>Ce travail réalisé en conseil des maîtres/professeurs ou conseil de cycle vise à déterminer les ressources de l'établissement, les réponses à apporter et leur graduation dans la gestion des élèves au comportement difficile. Cette réflexion pourra s’appuyer sur le livret DDEC « Prévention du risque de déscolarisation d’un élève » (</w:t>
      </w:r>
      <w:r w:rsidRPr="001B44AD">
        <w:rPr>
          <w:rFonts w:asciiTheme="minorHAnsi" w:hAnsiTheme="minorHAnsi" w:cstheme="minorHAnsi"/>
          <w:i/>
          <w:iCs/>
          <w:sz w:val="20"/>
          <w:szCs w:val="20"/>
        </w:rPr>
        <w:t>notamment le tableau de synthèse page 7</w:t>
      </w:r>
      <w:r w:rsidRPr="001B44AD">
        <w:rPr>
          <w:rFonts w:asciiTheme="minorHAnsi" w:hAnsiTheme="minorHAnsi" w:cstheme="minorHAnsi"/>
          <w:iCs/>
          <w:sz w:val="20"/>
          <w:szCs w:val="20"/>
        </w:rPr>
        <w:t>).</w:t>
      </w:r>
    </w:p>
    <w:p w14:paraId="6DE3204C" w14:textId="53CDA238" w:rsidR="0021191D" w:rsidRPr="001B44AD" w:rsidRDefault="0021191D" w:rsidP="0021191D">
      <w:pPr>
        <w:pStyle w:val="Standard"/>
        <w:jc w:val="both"/>
        <w:rPr>
          <w:rFonts w:asciiTheme="minorHAnsi" w:hAnsiTheme="minorHAnsi" w:cstheme="minorHAnsi"/>
          <w:iCs/>
          <w:sz w:val="20"/>
          <w:szCs w:val="20"/>
        </w:rPr>
      </w:pPr>
    </w:p>
    <w:p w14:paraId="3D5AFAAC" w14:textId="3BD63E49" w:rsidR="0021191D" w:rsidRPr="001B44AD" w:rsidRDefault="0021191D" w:rsidP="0021191D">
      <w:pPr>
        <w:pStyle w:val="Standard"/>
        <w:jc w:val="both"/>
        <w:rPr>
          <w:rFonts w:asciiTheme="minorHAnsi" w:hAnsiTheme="minorHAnsi" w:cstheme="minorHAnsi"/>
          <w:iCs/>
          <w:sz w:val="20"/>
          <w:szCs w:val="20"/>
        </w:rPr>
      </w:pPr>
      <w:r w:rsidRPr="001B44AD">
        <w:rPr>
          <w:rFonts w:asciiTheme="minorHAnsi" w:hAnsiTheme="minorHAnsi" w:cstheme="minorHAnsi"/>
          <w:iCs/>
          <w:sz w:val="20"/>
          <w:szCs w:val="20"/>
        </w:rPr>
        <w:t>Ce protocole reste à compléter en équipe suivant les ressources de l’établissement et les besoins de l’élève. C’est un outil qui vient s’ajouter aux différentes stratégies pédagogiques mises en place dans la classe, il peut donc être annexé au P.P.R.E.</w:t>
      </w:r>
    </w:p>
    <w:p w14:paraId="664F6416" w14:textId="74C2DE44" w:rsidR="0021191D" w:rsidRPr="001B44AD" w:rsidRDefault="0021191D" w:rsidP="0021191D">
      <w:pPr>
        <w:pStyle w:val="Standard"/>
        <w:jc w:val="both"/>
        <w:rPr>
          <w:rFonts w:asciiTheme="minorHAnsi" w:hAnsiTheme="minorHAnsi" w:cstheme="minorHAnsi"/>
          <w:iCs/>
          <w:sz w:val="20"/>
          <w:szCs w:val="20"/>
        </w:rPr>
      </w:pPr>
    </w:p>
    <w:p w14:paraId="0EBF8466" w14:textId="2C2FDF0D" w:rsidR="0021191D" w:rsidRPr="001B44AD" w:rsidRDefault="0021191D" w:rsidP="0021191D">
      <w:pPr>
        <w:pStyle w:val="Standard"/>
        <w:jc w:val="both"/>
        <w:rPr>
          <w:rFonts w:asciiTheme="minorHAnsi" w:hAnsiTheme="minorHAnsi" w:cstheme="minorHAnsi"/>
          <w:iCs/>
          <w:sz w:val="20"/>
          <w:szCs w:val="20"/>
        </w:rPr>
      </w:pPr>
      <w:r w:rsidRPr="001B44AD">
        <w:rPr>
          <w:rFonts w:asciiTheme="minorHAnsi" w:hAnsiTheme="minorHAnsi" w:cstheme="minorHAnsi"/>
          <w:iCs/>
          <w:sz w:val="20"/>
          <w:szCs w:val="20"/>
        </w:rPr>
        <w:t>Il est présenté lors de l’équipe éducative et peut être complété avec l’apport de la famille et des partenaires extérieurs.</w:t>
      </w:r>
    </w:p>
    <w:p w14:paraId="6446FFD0" w14:textId="535121C1" w:rsidR="0021191D" w:rsidRPr="001B44AD" w:rsidRDefault="0021191D" w:rsidP="0021191D">
      <w:pPr>
        <w:pStyle w:val="Standard"/>
        <w:jc w:val="both"/>
        <w:rPr>
          <w:rFonts w:asciiTheme="minorHAnsi" w:hAnsiTheme="minorHAnsi" w:cstheme="minorHAnsi"/>
          <w:iCs/>
          <w:sz w:val="20"/>
          <w:szCs w:val="20"/>
        </w:rPr>
      </w:pPr>
    </w:p>
    <w:p w14:paraId="12D0C8B3" w14:textId="56B217D6" w:rsidR="0021191D" w:rsidRPr="001B44AD" w:rsidRDefault="0021191D" w:rsidP="0021191D">
      <w:pPr>
        <w:pStyle w:val="Standard"/>
        <w:jc w:val="both"/>
        <w:rPr>
          <w:rFonts w:asciiTheme="minorHAnsi" w:hAnsiTheme="minorHAnsi" w:cstheme="minorHAnsi"/>
          <w:iCs/>
          <w:sz w:val="20"/>
          <w:szCs w:val="20"/>
        </w:rPr>
      </w:pPr>
      <w:r w:rsidRPr="001B44AD">
        <w:rPr>
          <w:rFonts w:asciiTheme="minorHAnsi" w:hAnsiTheme="minorHAnsi" w:cstheme="minorHAnsi"/>
          <w:iCs/>
          <w:sz w:val="20"/>
          <w:szCs w:val="20"/>
        </w:rPr>
        <w:t>Une version adaptée à l’élève sera construite en équipe et finalisée avec lui</w:t>
      </w:r>
      <w:r w:rsidR="000A78F8" w:rsidRPr="001B44AD">
        <w:rPr>
          <w:rFonts w:asciiTheme="minorHAnsi" w:hAnsiTheme="minorHAnsi" w:cstheme="minorHAnsi"/>
          <w:iCs/>
          <w:sz w:val="20"/>
          <w:szCs w:val="20"/>
        </w:rPr>
        <w:t xml:space="preserve"> (</w:t>
      </w:r>
      <w:proofErr w:type="spellStart"/>
      <w:r w:rsidR="000A78F8" w:rsidRPr="001B44AD">
        <w:rPr>
          <w:rFonts w:asciiTheme="minorHAnsi" w:hAnsiTheme="minorHAnsi" w:cstheme="minorHAnsi"/>
          <w:i/>
          <w:iCs/>
          <w:sz w:val="20"/>
          <w:szCs w:val="20"/>
        </w:rPr>
        <w:t>cf</w:t>
      </w:r>
      <w:proofErr w:type="spellEnd"/>
      <w:r w:rsidR="000A78F8" w:rsidRPr="001B44AD">
        <w:rPr>
          <w:rFonts w:asciiTheme="minorHAnsi" w:hAnsiTheme="minorHAnsi" w:cstheme="minorHAnsi"/>
          <w:i/>
          <w:iCs/>
          <w:sz w:val="20"/>
          <w:szCs w:val="20"/>
        </w:rPr>
        <w:t xml:space="preserve"> Annexe 3)</w:t>
      </w:r>
      <w:r w:rsidRPr="001B44AD">
        <w:rPr>
          <w:rFonts w:asciiTheme="minorHAnsi" w:hAnsiTheme="minorHAnsi" w:cstheme="minorHAnsi"/>
          <w:iCs/>
          <w:sz w:val="20"/>
          <w:szCs w:val="20"/>
        </w:rPr>
        <w:t>. Un temps d’entretien permettra de travailler avec l’élève un regard réflexif sur ses comportements en l’aidant à les identifier pour mieux les gérer (</w:t>
      </w:r>
      <w:proofErr w:type="spellStart"/>
      <w:r w:rsidRPr="001B44AD">
        <w:rPr>
          <w:rFonts w:asciiTheme="minorHAnsi" w:hAnsiTheme="minorHAnsi" w:cstheme="minorHAnsi"/>
          <w:i/>
          <w:iCs/>
          <w:sz w:val="20"/>
          <w:szCs w:val="20"/>
        </w:rPr>
        <w:t>cf</w:t>
      </w:r>
      <w:proofErr w:type="spellEnd"/>
      <w:r w:rsidRPr="001B44AD">
        <w:rPr>
          <w:rFonts w:asciiTheme="minorHAnsi" w:hAnsiTheme="minorHAnsi" w:cstheme="minorHAnsi"/>
          <w:iCs/>
          <w:sz w:val="20"/>
          <w:szCs w:val="20"/>
        </w:rPr>
        <w:t xml:space="preserve"> </w:t>
      </w:r>
      <w:r w:rsidR="000A78F8" w:rsidRPr="001B44AD">
        <w:rPr>
          <w:rFonts w:asciiTheme="minorHAnsi" w:hAnsiTheme="minorHAnsi" w:cstheme="minorHAnsi"/>
          <w:iCs/>
          <w:sz w:val="20"/>
          <w:szCs w:val="20"/>
        </w:rPr>
        <w:t>« </w:t>
      </w:r>
      <w:r w:rsidRPr="001B44AD">
        <w:rPr>
          <w:rFonts w:asciiTheme="minorHAnsi" w:hAnsiTheme="minorHAnsi" w:cstheme="minorHAnsi"/>
          <w:iCs/>
          <w:sz w:val="20"/>
          <w:szCs w:val="20"/>
        </w:rPr>
        <w:t>réponses possibles</w:t>
      </w:r>
      <w:r w:rsidR="000A78F8" w:rsidRPr="001B44AD">
        <w:rPr>
          <w:rFonts w:asciiTheme="minorHAnsi" w:hAnsiTheme="minorHAnsi" w:cstheme="minorHAnsi"/>
          <w:iCs/>
          <w:sz w:val="20"/>
          <w:szCs w:val="20"/>
        </w:rPr>
        <w:t> »</w:t>
      </w:r>
      <w:r w:rsidRPr="001B44AD">
        <w:rPr>
          <w:rFonts w:asciiTheme="minorHAnsi" w:hAnsiTheme="minorHAnsi" w:cstheme="minorHAnsi"/>
          <w:iCs/>
          <w:sz w:val="20"/>
          <w:szCs w:val="20"/>
        </w:rPr>
        <w:t xml:space="preserve"> dans l’</w:t>
      </w:r>
      <w:r w:rsidRPr="001B44AD">
        <w:rPr>
          <w:rFonts w:asciiTheme="minorHAnsi" w:hAnsiTheme="minorHAnsi" w:cstheme="minorHAnsi"/>
          <w:i/>
          <w:iCs/>
          <w:sz w:val="20"/>
          <w:szCs w:val="20"/>
        </w:rPr>
        <w:t>Annexe 1</w:t>
      </w:r>
      <w:r w:rsidRPr="001B44AD">
        <w:rPr>
          <w:rFonts w:asciiTheme="minorHAnsi" w:hAnsiTheme="minorHAnsi" w:cstheme="minorHAnsi"/>
          <w:iCs/>
          <w:sz w:val="20"/>
          <w:szCs w:val="20"/>
        </w:rPr>
        <w:t>).</w:t>
      </w:r>
    </w:p>
    <w:p w14:paraId="229E6710" w14:textId="77777777" w:rsidR="0021191D" w:rsidRPr="001B44AD" w:rsidRDefault="0021191D" w:rsidP="0021191D">
      <w:pPr>
        <w:spacing w:line="360" w:lineRule="auto"/>
        <w:jc w:val="both"/>
        <w:rPr>
          <w:rFonts w:asciiTheme="minorHAnsi" w:hAnsiTheme="minorHAnsi" w:cstheme="minorHAnsi"/>
          <w:bCs/>
          <w:sz w:val="20"/>
          <w:szCs w:val="20"/>
        </w:rPr>
      </w:pPr>
    </w:p>
    <w:p w14:paraId="29396B82" w14:textId="4EFEDE2E" w:rsidR="0021191D" w:rsidRPr="001B44AD" w:rsidRDefault="0021191D" w:rsidP="0021191D">
      <w:pPr>
        <w:spacing w:line="360" w:lineRule="auto"/>
        <w:ind w:left="709"/>
        <w:jc w:val="both"/>
        <w:rPr>
          <w:rFonts w:asciiTheme="minorHAnsi" w:hAnsiTheme="minorHAnsi" w:cstheme="minorHAnsi"/>
          <w:b/>
          <w:bCs/>
          <w:sz w:val="20"/>
          <w:szCs w:val="20"/>
          <w:u w:val="single"/>
        </w:rPr>
      </w:pPr>
      <w:r w:rsidRPr="001B44AD">
        <w:rPr>
          <w:rFonts w:asciiTheme="minorHAnsi" w:hAnsiTheme="minorHAnsi" w:cstheme="minorHAnsi"/>
          <w:b/>
          <w:bCs/>
          <w:sz w:val="20"/>
          <w:szCs w:val="20"/>
          <w:u w:val="single"/>
        </w:rPr>
        <w:t>La démarche :</w:t>
      </w:r>
    </w:p>
    <w:p w14:paraId="571EDD43" w14:textId="28D8E3DB" w:rsidR="0021191D" w:rsidRPr="001B44AD" w:rsidRDefault="0021191D" w:rsidP="0021191D">
      <w:pPr>
        <w:spacing w:line="360" w:lineRule="auto"/>
        <w:ind w:left="1418"/>
        <w:jc w:val="both"/>
        <w:rPr>
          <w:rFonts w:asciiTheme="minorHAnsi" w:hAnsiTheme="minorHAnsi" w:cstheme="minorHAnsi"/>
          <w:bCs/>
          <w:sz w:val="20"/>
          <w:szCs w:val="20"/>
        </w:rPr>
      </w:pPr>
      <w:r w:rsidRPr="001B44AD">
        <w:rPr>
          <w:rFonts w:asciiTheme="minorHAnsi" w:hAnsiTheme="minorHAnsi" w:cstheme="minorHAnsi"/>
          <w:bCs/>
          <w:sz w:val="20"/>
          <w:szCs w:val="20"/>
        </w:rPr>
        <w:t>1-Travail concerté de rédaction du protocole</w:t>
      </w:r>
    </w:p>
    <w:p w14:paraId="561B4A66" w14:textId="23AA0E18" w:rsidR="0021191D" w:rsidRPr="001B44AD" w:rsidRDefault="0021191D" w:rsidP="0021191D">
      <w:pPr>
        <w:spacing w:line="360" w:lineRule="auto"/>
        <w:ind w:left="1418"/>
        <w:jc w:val="both"/>
        <w:rPr>
          <w:rFonts w:asciiTheme="minorHAnsi" w:hAnsiTheme="minorHAnsi" w:cstheme="minorHAnsi"/>
          <w:bCs/>
          <w:sz w:val="20"/>
          <w:szCs w:val="20"/>
        </w:rPr>
      </w:pPr>
      <w:r w:rsidRPr="001B44AD">
        <w:rPr>
          <w:rFonts w:asciiTheme="minorHAnsi" w:hAnsiTheme="minorHAnsi" w:cstheme="minorHAnsi"/>
          <w:bCs/>
          <w:sz w:val="20"/>
          <w:szCs w:val="20"/>
        </w:rPr>
        <w:t>2-Présentation et finalisation en équipe éducative</w:t>
      </w:r>
    </w:p>
    <w:p w14:paraId="5BA8E093" w14:textId="4DEB77C6" w:rsidR="0005062A" w:rsidRPr="001B44AD" w:rsidRDefault="0021191D" w:rsidP="0021191D">
      <w:pPr>
        <w:spacing w:line="360" w:lineRule="auto"/>
        <w:ind w:left="1418"/>
        <w:jc w:val="both"/>
        <w:rPr>
          <w:rFonts w:asciiTheme="minorHAnsi" w:hAnsiTheme="minorHAnsi" w:cstheme="minorHAnsi"/>
          <w:bCs/>
          <w:sz w:val="20"/>
          <w:szCs w:val="20"/>
        </w:rPr>
      </w:pPr>
      <w:r w:rsidRPr="001B44AD">
        <w:rPr>
          <w:rFonts w:asciiTheme="minorHAnsi" w:hAnsiTheme="minorHAnsi" w:cstheme="minorHAnsi"/>
          <w:bCs/>
          <w:sz w:val="20"/>
          <w:szCs w:val="20"/>
        </w:rPr>
        <w:t>3-Explicitation à l’élève via un protocole adapté</w:t>
      </w:r>
    </w:p>
    <w:p w14:paraId="78BC3F24" w14:textId="77777777" w:rsidR="0005062A" w:rsidRDefault="0005062A">
      <w:pPr>
        <w:pStyle w:val="Standard"/>
        <w:jc w:val="center"/>
        <w:rPr>
          <w:b/>
          <w:bCs/>
          <w:sz w:val="32"/>
          <w:szCs w:val="32"/>
        </w:rPr>
      </w:pPr>
    </w:p>
    <w:p w14:paraId="5437C213" w14:textId="77777777" w:rsidR="005445A5" w:rsidRDefault="005445A5" w:rsidP="00AA66AC">
      <w:pPr>
        <w:rPr>
          <w:rFonts w:asciiTheme="minorHAnsi" w:hAnsiTheme="minorHAnsi" w:cstheme="minorHAnsi"/>
          <w:b/>
          <w:sz w:val="20"/>
          <w:szCs w:val="20"/>
          <w:u w:val="single"/>
        </w:rPr>
      </w:pPr>
    </w:p>
    <w:p w14:paraId="4FAE5FA3" w14:textId="77777777" w:rsidR="005445A5" w:rsidRDefault="005445A5" w:rsidP="00AA66AC">
      <w:pPr>
        <w:rPr>
          <w:rFonts w:asciiTheme="minorHAnsi" w:hAnsiTheme="minorHAnsi" w:cstheme="minorHAnsi"/>
          <w:b/>
          <w:sz w:val="20"/>
          <w:szCs w:val="20"/>
          <w:u w:val="single"/>
        </w:rPr>
      </w:pPr>
    </w:p>
    <w:p w14:paraId="3054288C" w14:textId="77777777" w:rsidR="005445A5" w:rsidRDefault="005445A5" w:rsidP="00AA66AC">
      <w:pPr>
        <w:rPr>
          <w:rFonts w:asciiTheme="minorHAnsi" w:hAnsiTheme="minorHAnsi" w:cstheme="minorHAnsi"/>
          <w:b/>
          <w:sz w:val="20"/>
          <w:szCs w:val="20"/>
          <w:u w:val="single"/>
        </w:rPr>
      </w:pPr>
    </w:p>
    <w:p w14:paraId="4715CA2E" w14:textId="6F97DF08" w:rsidR="00AA66AC" w:rsidRPr="00AA66AC" w:rsidRDefault="00AA66AC" w:rsidP="00AA66AC">
      <w:pPr>
        <w:rPr>
          <w:rFonts w:asciiTheme="minorHAnsi" w:hAnsiTheme="minorHAnsi" w:cstheme="minorHAnsi"/>
          <w:bCs/>
          <w:sz w:val="20"/>
          <w:szCs w:val="20"/>
        </w:rPr>
      </w:pPr>
      <w:r w:rsidRPr="00AA66AC">
        <w:rPr>
          <w:rFonts w:asciiTheme="minorHAnsi" w:hAnsiTheme="minorHAnsi" w:cstheme="minorHAnsi"/>
          <w:b/>
          <w:sz w:val="20"/>
          <w:szCs w:val="20"/>
          <w:u w:val="single"/>
        </w:rPr>
        <w:t>Source</w:t>
      </w:r>
      <w:r>
        <w:rPr>
          <w:rFonts w:asciiTheme="minorHAnsi" w:hAnsiTheme="minorHAnsi" w:cstheme="minorHAnsi"/>
          <w:bCs/>
          <w:color w:val="4472C4" w:themeColor="accent1"/>
          <w:sz w:val="20"/>
          <w:szCs w:val="20"/>
        </w:rPr>
        <w:t xml:space="preserve"> : </w:t>
      </w:r>
      <w:r w:rsidRPr="00AA66AC">
        <w:rPr>
          <w:rFonts w:asciiTheme="minorHAnsi" w:hAnsiTheme="minorHAnsi" w:cstheme="minorHAnsi"/>
          <w:bCs/>
          <w:sz w:val="20"/>
          <w:szCs w:val="20"/>
        </w:rPr>
        <w:t xml:space="preserve">document réalisé par la circonscription de St Lo </w:t>
      </w:r>
    </w:p>
    <w:p w14:paraId="03B5E5D1" w14:textId="29FA2340" w:rsidR="000A78F8" w:rsidRPr="00AA66AC" w:rsidRDefault="00AA66AC" w:rsidP="00AA66AC">
      <w:pPr>
        <w:rPr>
          <w:rFonts w:asciiTheme="minorHAnsi" w:hAnsiTheme="minorHAnsi" w:cstheme="minorHAnsi"/>
          <w:bCs/>
          <w:sz w:val="20"/>
          <w:szCs w:val="20"/>
        </w:rPr>
      </w:pPr>
      <w:r w:rsidRPr="00AA66AC">
        <w:rPr>
          <w:rFonts w:asciiTheme="minorHAnsi" w:hAnsiTheme="minorHAnsi" w:cstheme="minorHAnsi"/>
          <w:bCs/>
          <w:sz w:val="20"/>
          <w:szCs w:val="20"/>
        </w:rPr>
        <w:t xml:space="preserve">Voir </w:t>
      </w:r>
      <w:hyperlink r:id="rId9" w:history="1">
        <w:r w:rsidRPr="00AA66AC">
          <w:rPr>
            <w:rStyle w:val="Lienhypertexte"/>
            <w:rFonts w:asciiTheme="minorHAnsi" w:hAnsiTheme="minorHAnsi" w:cstheme="minorHAnsi"/>
            <w:bCs/>
            <w:color w:val="auto"/>
            <w:sz w:val="20"/>
            <w:szCs w:val="20"/>
          </w:rPr>
          <w:t>https://www.ac-caen.fr/dsden50/circo/stloash/spip.php?article455</w:t>
        </w:r>
      </w:hyperlink>
      <w:r w:rsidRPr="00AA66AC">
        <w:rPr>
          <w:rFonts w:asciiTheme="minorHAnsi" w:hAnsiTheme="minorHAnsi" w:cstheme="minorHAnsi"/>
          <w:bCs/>
          <w:sz w:val="20"/>
          <w:szCs w:val="20"/>
        </w:rPr>
        <w:t xml:space="preserve"> </w:t>
      </w:r>
    </w:p>
    <w:p w14:paraId="19865426" w14:textId="2616E064" w:rsidR="0005062A" w:rsidRPr="001B44AD" w:rsidRDefault="000A78F8" w:rsidP="0054121A">
      <w:pPr>
        <w:pStyle w:val="Standard"/>
        <w:pageBreakBefore/>
        <w:ind w:left="2552" w:hanging="3119"/>
        <w:jc w:val="center"/>
        <w:rPr>
          <w:rFonts w:asciiTheme="minorHAnsi" w:hAnsiTheme="minorHAnsi" w:cstheme="minorHAnsi"/>
          <w:b/>
          <w:bCs/>
          <w:sz w:val="28"/>
          <w:szCs w:val="28"/>
        </w:rPr>
      </w:pPr>
      <w:r w:rsidRPr="001B44AD">
        <w:rPr>
          <w:rFonts w:asciiTheme="minorHAnsi" w:hAnsiTheme="minorHAnsi" w:cstheme="minorHAnsi"/>
          <w:b/>
          <w:sz w:val="40"/>
          <w:szCs w:val="40"/>
          <w:u w:val="single"/>
        </w:rPr>
        <w:t>A</w:t>
      </w:r>
      <w:r w:rsidRPr="001B44AD">
        <w:rPr>
          <w:rFonts w:asciiTheme="minorHAnsi" w:hAnsiTheme="minorHAnsi" w:cstheme="minorHAnsi"/>
          <w:sz w:val="40"/>
          <w:szCs w:val="40"/>
          <w:u w:val="single"/>
        </w:rPr>
        <w:t>nnexe 1 :</w:t>
      </w:r>
      <w:r w:rsidRPr="001B44AD">
        <w:rPr>
          <w:rFonts w:asciiTheme="minorHAnsi" w:hAnsiTheme="minorHAnsi" w:cstheme="minorHAnsi"/>
          <w:sz w:val="40"/>
          <w:szCs w:val="40"/>
        </w:rPr>
        <w:t xml:space="preserve"> </w:t>
      </w:r>
      <w:r w:rsidR="0054121A" w:rsidRPr="001B44AD">
        <w:rPr>
          <w:rFonts w:asciiTheme="minorHAnsi" w:hAnsiTheme="minorHAnsi" w:cstheme="minorHAnsi"/>
          <w:sz w:val="40"/>
          <w:szCs w:val="40"/>
        </w:rPr>
        <w:t xml:space="preserve">           </w:t>
      </w:r>
      <w:r w:rsidR="00FA4DC1" w:rsidRPr="001B44AD">
        <w:rPr>
          <w:rFonts w:asciiTheme="minorHAnsi" w:hAnsiTheme="minorHAnsi" w:cstheme="minorHAnsi"/>
          <w:b/>
          <w:bCs/>
          <w:sz w:val="40"/>
          <w:szCs w:val="40"/>
        </w:rPr>
        <w:t>S</w:t>
      </w:r>
      <w:r w:rsidR="0054121A" w:rsidRPr="001B44AD">
        <w:rPr>
          <w:rFonts w:asciiTheme="minorHAnsi" w:hAnsiTheme="minorHAnsi" w:cstheme="minorHAnsi"/>
          <w:b/>
          <w:bCs/>
          <w:sz w:val="40"/>
          <w:szCs w:val="40"/>
        </w:rPr>
        <w:t xml:space="preserve">upport </w:t>
      </w:r>
      <w:r w:rsidR="008E4A29" w:rsidRPr="001B44AD">
        <w:rPr>
          <w:rFonts w:asciiTheme="minorHAnsi" w:hAnsiTheme="minorHAnsi" w:cstheme="minorHAnsi"/>
          <w:b/>
          <w:bCs/>
          <w:sz w:val="40"/>
          <w:szCs w:val="40"/>
        </w:rPr>
        <w:t xml:space="preserve">possible de réflexion </w:t>
      </w:r>
      <w:r w:rsidR="0054121A" w:rsidRPr="001B44AD">
        <w:rPr>
          <w:rFonts w:asciiTheme="minorHAnsi" w:hAnsiTheme="minorHAnsi" w:cstheme="minorHAnsi"/>
          <w:b/>
          <w:bCs/>
          <w:sz w:val="40"/>
          <w:szCs w:val="40"/>
        </w:rPr>
        <w:t xml:space="preserve">                                  </w:t>
      </w:r>
      <w:r w:rsidR="008E4A29" w:rsidRPr="001B44AD">
        <w:rPr>
          <w:rFonts w:asciiTheme="minorHAnsi" w:hAnsiTheme="minorHAnsi" w:cstheme="minorHAnsi"/>
          <w:b/>
          <w:bCs/>
          <w:sz w:val="40"/>
          <w:szCs w:val="40"/>
        </w:rPr>
        <w:t>pour l’écriture d’un protocole</w:t>
      </w:r>
    </w:p>
    <w:p w14:paraId="5156E71B" w14:textId="23220BDA" w:rsidR="0005062A" w:rsidRDefault="0005062A">
      <w:pPr>
        <w:pStyle w:val="Standard"/>
        <w:rPr>
          <w:rFonts w:ascii="Calibri Light" w:hAnsi="Calibri Light"/>
          <w:b/>
          <w:bCs/>
        </w:rPr>
      </w:pPr>
    </w:p>
    <w:p w14:paraId="6C2D5CC5" w14:textId="77777777" w:rsidR="008A076D" w:rsidRDefault="008A076D">
      <w:pPr>
        <w:pStyle w:val="Standard"/>
        <w:rPr>
          <w:rFonts w:ascii="Calibri Light" w:hAnsi="Calibri Light"/>
          <w:b/>
          <w:bCs/>
        </w:rPr>
      </w:pPr>
    </w:p>
    <w:tbl>
      <w:tblPr>
        <w:tblW w:w="10884" w:type="dxa"/>
        <w:jc w:val="center"/>
        <w:tblLayout w:type="fixed"/>
        <w:tblCellMar>
          <w:left w:w="10" w:type="dxa"/>
          <w:right w:w="10" w:type="dxa"/>
        </w:tblCellMar>
        <w:tblLook w:val="04A0" w:firstRow="1" w:lastRow="0" w:firstColumn="1" w:lastColumn="0" w:noHBand="0" w:noVBand="1"/>
      </w:tblPr>
      <w:tblGrid>
        <w:gridCol w:w="2400"/>
        <w:gridCol w:w="5091"/>
        <w:gridCol w:w="3393"/>
      </w:tblGrid>
      <w:tr w:rsidR="0005062A" w14:paraId="4CEC54C7" w14:textId="77777777" w:rsidTr="001B44AD">
        <w:trPr>
          <w:trHeight w:val="217"/>
          <w:jc w:val="center"/>
        </w:trPr>
        <w:tc>
          <w:tcPr>
            <w:tcW w:w="2400" w:type="dxa"/>
            <w:tcBorders>
              <w:top w:val="single" w:sz="2" w:space="0" w:color="000000"/>
              <w:left w:val="single" w:sz="2" w:space="0" w:color="000000"/>
              <w:bottom w:val="single" w:sz="2" w:space="0" w:color="000000"/>
            </w:tcBorders>
            <w:shd w:val="clear" w:color="auto" w:fill="DEEAF6" w:themeFill="accent5" w:themeFillTint="33"/>
            <w:tcMar>
              <w:top w:w="55" w:type="dxa"/>
              <w:left w:w="55" w:type="dxa"/>
              <w:bottom w:w="55" w:type="dxa"/>
              <w:right w:w="55" w:type="dxa"/>
            </w:tcMar>
            <w:vAlign w:val="center"/>
          </w:tcPr>
          <w:p w14:paraId="0DECE495" w14:textId="77777777" w:rsidR="0005062A" w:rsidRDefault="0005525C">
            <w:pPr>
              <w:pStyle w:val="TableContents"/>
              <w:jc w:val="center"/>
            </w:pPr>
            <w:r w:rsidRPr="008A076D">
              <w:rPr>
                <w:rFonts w:ascii="Calibri Light" w:hAnsi="Calibri Light"/>
                <w:b/>
                <w:bCs/>
                <w:sz w:val="20"/>
              </w:rPr>
              <w:t>GRADUATION DU COMPORTEMENT</w:t>
            </w:r>
          </w:p>
        </w:tc>
        <w:tc>
          <w:tcPr>
            <w:tcW w:w="5091" w:type="dxa"/>
            <w:tcBorders>
              <w:top w:val="single" w:sz="2" w:space="0" w:color="000000"/>
              <w:left w:val="single" w:sz="2" w:space="0" w:color="000000"/>
              <w:bottom w:val="single" w:sz="2" w:space="0" w:color="000000"/>
            </w:tcBorders>
            <w:shd w:val="clear" w:color="auto" w:fill="E2EFD9" w:themeFill="accent6" w:themeFillTint="33"/>
            <w:tcMar>
              <w:top w:w="55" w:type="dxa"/>
              <w:left w:w="55" w:type="dxa"/>
              <w:bottom w:w="55" w:type="dxa"/>
              <w:right w:w="55" w:type="dxa"/>
            </w:tcMar>
            <w:vAlign w:val="center"/>
          </w:tcPr>
          <w:p w14:paraId="5409DF93" w14:textId="77777777" w:rsidR="0005062A" w:rsidRDefault="0005525C">
            <w:pPr>
              <w:pStyle w:val="TableContents"/>
              <w:jc w:val="center"/>
              <w:rPr>
                <w:rFonts w:ascii="Calibri Light" w:hAnsi="Calibri Light"/>
                <w:b/>
                <w:bCs/>
                <w:sz w:val="20"/>
              </w:rPr>
            </w:pPr>
            <w:r>
              <w:rPr>
                <w:rFonts w:ascii="Calibri Light" w:hAnsi="Calibri Light"/>
                <w:b/>
                <w:bCs/>
                <w:sz w:val="20"/>
              </w:rPr>
              <w:t>RÉPONSES POSSIBLES</w:t>
            </w:r>
          </w:p>
        </w:tc>
        <w:tc>
          <w:tcPr>
            <w:tcW w:w="339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55" w:type="dxa"/>
              <w:left w:w="55" w:type="dxa"/>
              <w:bottom w:w="55" w:type="dxa"/>
              <w:right w:w="55" w:type="dxa"/>
            </w:tcMar>
            <w:vAlign w:val="center"/>
          </w:tcPr>
          <w:p w14:paraId="19D2F421" w14:textId="350A58A6" w:rsidR="0005062A" w:rsidRDefault="00FA4DC1" w:rsidP="00FA4DC1">
            <w:pPr>
              <w:pStyle w:val="TableContents"/>
              <w:jc w:val="center"/>
              <w:rPr>
                <w:rFonts w:ascii="Calibri Light" w:hAnsi="Calibri Light"/>
                <w:b/>
                <w:bCs/>
                <w:sz w:val="20"/>
              </w:rPr>
            </w:pPr>
            <w:r>
              <w:rPr>
                <w:rFonts w:ascii="Calibri Light" w:hAnsi="Calibri Light"/>
                <w:b/>
                <w:bCs/>
                <w:sz w:val="20"/>
              </w:rPr>
              <w:t>RÉPONSES CHOISIES</w:t>
            </w:r>
            <w:r w:rsidR="0005525C">
              <w:rPr>
                <w:rFonts w:ascii="Calibri Light" w:hAnsi="Calibri Light"/>
                <w:b/>
                <w:bCs/>
                <w:sz w:val="20"/>
              </w:rPr>
              <w:t xml:space="preserve"> </w:t>
            </w:r>
          </w:p>
        </w:tc>
      </w:tr>
      <w:tr w:rsidR="0005062A" w14:paraId="3D3FC80B" w14:textId="77777777" w:rsidTr="001B44AD">
        <w:trPr>
          <w:trHeight w:val="1523"/>
          <w:jc w:val="center"/>
        </w:trPr>
        <w:tc>
          <w:tcPr>
            <w:tcW w:w="2400"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217D3860" w14:textId="77777777" w:rsidR="0005062A" w:rsidRDefault="0005525C">
            <w:pPr>
              <w:pStyle w:val="TableContents"/>
              <w:jc w:val="center"/>
              <w:rPr>
                <w:rFonts w:ascii="Calibri Light" w:hAnsi="Calibri Light"/>
                <w:b/>
              </w:rPr>
            </w:pPr>
            <w:r>
              <w:rPr>
                <w:rFonts w:ascii="Calibri Light" w:hAnsi="Calibri Light"/>
                <w:b/>
              </w:rPr>
              <w:t>Palier 1</w:t>
            </w:r>
          </w:p>
          <w:p w14:paraId="5BE88BCC" w14:textId="77777777" w:rsidR="0005062A" w:rsidRDefault="0005062A">
            <w:pPr>
              <w:pStyle w:val="TableContents"/>
              <w:rPr>
                <w:rFonts w:ascii="Calibri Light" w:hAnsi="Calibri Light"/>
              </w:rPr>
            </w:pPr>
          </w:p>
          <w:p w14:paraId="6786DCCA" w14:textId="77777777" w:rsidR="0005062A" w:rsidRDefault="0005525C">
            <w:pPr>
              <w:pStyle w:val="TableContents"/>
              <w:jc w:val="both"/>
              <w:rPr>
                <w:rFonts w:ascii="Calibri Light" w:hAnsi="Calibri Light"/>
                <w:b/>
                <w:sz w:val="22"/>
              </w:rPr>
            </w:pPr>
            <w:r w:rsidRPr="000A78F8">
              <w:rPr>
                <w:rFonts w:ascii="Calibri Light" w:hAnsi="Calibri Light"/>
                <w:b/>
                <w:sz w:val="22"/>
              </w:rPr>
              <w:t>L’élève arrive à faire son travail à sa place sereinement</w:t>
            </w:r>
            <w:r w:rsidR="000A78F8">
              <w:rPr>
                <w:rFonts w:ascii="Calibri Light" w:hAnsi="Calibri Light"/>
                <w:b/>
                <w:sz w:val="22"/>
              </w:rPr>
              <w:t>.</w:t>
            </w:r>
          </w:p>
          <w:p w14:paraId="0347F18C" w14:textId="3E33E28C" w:rsidR="000A78F8" w:rsidRPr="000A78F8" w:rsidRDefault="000A78F8">
            <w:pPr>
              <w:pStyle w:val="TableContents"/>
              <w:jc w:val="both"/>
              <w:rPr>
                <w:b/>
              </w:rPr>
            </w:pPr>
          </w:p>
        </w:tc>
        <w:tc>
          <w:tcPr>
            <w:tcW w:w="5091" w:type="dxa"/>
            <w:tcBorders>
              <w:left w:val="single" w:sz="2" w:space="0" w:color="000000"/>
              <w:bottom w:val="single" w:sz="2" w:space="0" w:color="000000"/>
            </w:tcBorders>
            <w:shd w:val="clear" w:color="auto" w:fill="auto"/>
            <w:tcMar>
              <w:top w:w="55" w:type="dxa"/>
              <w:left w:w="55" w:type="dxa"/>
              <w:bottom w:w="55" w:type="dxa"/>
              <w:right w:w="55" w:type="dxa"/>
            </w:tcMar>
          </w:tcPr>
          <w:p w14:paraId="7A0A3291" w14:textId="77777777" w:rsidR="0005062A" w:rsidRPr="000A78F8" w:rsidRDefault="0005525C">
            <w:pPr>
              <w:pStyle w:val="TableContents"/>
              <w:jc w:val="both"/>
              <w:rPr>
                <w:rFonts w:ascii="Calibri Light" w:hAnsi="Calibri Light"/>
                <w:b/>
                <w:szCs w:val="22"/>
              </w:rPr>
            </w:pPr>
            <w:r w:rsidRPr="000A78F8">
              <w:rPr>
                <w:rFonts w:ascii="Calibri Light" w:hAnsi="Calibri Light"/>
                <w:b/>
                <w:szCs w:val="22"/>
              </w:rPr>
              <w:t xml:space="preserve">Valorisation du bon comportement de l’élève </w:t>
            </w:r>
          </w:p>
          <w:p w14:paraId="7442D30B" w14:textId="77777777" w:rsidR="0005062A" w:rsidRDefault="0005062A">
            <w:pPr>
              <w:pStyle w:val="TableContents"/>
              <w:jc w:val="both"/>
              <w:rPr>
                <w:rFonts w:ascii="Calibri Light" w:hAnsi="Calibri Light"/>
                <w:sz w:val="22"/>
                <w:szCs w:val="22"/>
              </w:rPr>
            </w:pPr>
          </w:p>
          <w:p w14:paraId="54F8FF1F" w14:textId="77777777" w:rsidR="0005062A" w:rsidRDefault="0005525C">
            <w:pPr>
              <w:pStyle w:val="TableContents"/>
              <w:jc w:val="both"/>
              <w:rPr>
                <w:rFonts w:ascii="Calibri Light" w:hAnsi="Calibri Light"/>
                <w:i/>
                <w:sz w:val="22"/>
                <w:szCs w:val="22"/>
              </w:rPr>
            </w:pPr>
            <w:r>
              <w:rPr>
                <w:rFonts w:ascii="Calibri Light" w:hAnsi="Calibri Light"/>
                <w:i/>
                <w:sz w:val="22"/>
                <w:szCs w:val="22"/>
              </w:rPr>
              <w:t>Modalités construites avec l’élève lors de la rédaction d’un contrat d’engagement par exemple</w:t>
            </w:r>
            <w:r w:rsidR="000A78F8">
              <w:rPr>
                <w:rFonts w:ascii="Calibri Light" w:hAnsi="Calibri Light"/>
                <w:i/>
                <w:sz w:val="22"/>
                <w:szCs w:val="22"/>
              </w:rPr>
              <w:t xml:space="preserve"> (</w:t>
            </w:r>
            <w:proofErr w:type="spellStart"/>
            <w:r w:rsidR="000A78F8">
              <w:rPr>
                <w:rFonts w:ascii="Calibri Light" w:hAnsi="Calibri Light"/>
                <w:i/>
                <w:sz w:val="22"/>
                <w:szCs w:val="22"/>
              </w:rPr>
              <w:t>cf</w:t>
            </w:r>
            <w:proofErr w:type="spellEnd"/>
            <w:r w:rsidR="000A78F8">
              <w:rPr>
                <w:rFonts w:ascii="Calibri Light" w:hAnsi="Calibri Light"/>
                <w:i/>
                <w:sz w:val="22"/>
                <w:szCs w:val="22"/>
              </w:rPr>
              <w:t xml:space="preserve"> document DDEC)</w:t>
            </w:r>
            <w:r>
              <w:rPr>
                <w:rFonts w:ascii="Calibri Light" w:hAnsi="Calibri Light"/>
                <w:i/>
                <w:sz w:val="22"/>
                <w:szCs w:val="22"/>
              </w:rPr>
              <w:t>.</w:t>
            </w:r>
          </w:p>
          <w:p w14:paraId="42A75331" w14:textId="1BDAE669" w:rsidR="000A78F8" w:rsidRDefault="000A78F8">
            <w:pPr>
              <w:pStyle w:val="TableContents"/>
              <w:jc w:val="both"/>
            </w:pPr>
            <w:r>
              <w:rPr>
                <w:rFonts w:ascii="Calibri Light" w:hAnsi="Calibri Light"/>
                <w:i/>
                <w:sz w:val="22"/>
                <w:szCs w:val="22"/>
              </w:rPr>
              <w:t>En amont, penser des dispositifs de prévention, type emploi du temps aménagé.</w:t>
            </w:r>
          </w:p>
        </w:tc>
        <w:tc>
          <w:tcPr>
            <w:tcW w:w="33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2F64EE" w14:textId="77777777" w:rsidR="0005062A" w:rsidRDefault="0005525C">
            <w:pPr>
              <w:pStyle w:val="TableContents"/>
              <w:rPr>
                <w:rFonts w:ascii="Calibri Light" w:hAnsi="Calibri Light"/>
                <w:i/>
                <w:iCs/>
                <w:sz w:val="20"/>
                <w:szCs w:val="20"/>
              </w:rPr>
            </w:pPr>
            <w:r>
              <w:rPr>
                <w:rFonts w:ascii="Calibri Light" w:hAnsi="Calibri Light"/>
                <w:i/>
                <w:iCs/>
                <w:sz w:val="20"/>
                <w:szCs w:val="20"/>
              </w:rPr>
              <w:t>Qui le fait ? Avec quel(s) support(s) ?</w:t>
            </w:r>
          </w:p>
        </w:tc>
      </w:tr>
      <w:tr w:rsidR="0005062A" w14:paraId="67B27297" w14:textId="77777777" w:rsidTr="001B44AD">
        <w:trPr>
          <w:trHeight w:val="2711"/>
          <w:jc w:val="center"/>
        </w:trPr>
        <w:tc>
          <w:tcPr>
            <w:tcW w:w="2400"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52EA0FB5" w14:textId="77777777" w:rsidR="0005062A" w:rsidRDefault="0005525C">
            <w:pPr>
              <w:pStyle w:val="TableContents"/>
              <w:jc w:val="center"/>
              <w:rPr>
                <w:rFonts w:ascii="Calibri Light" w:hAnsi="Calibri Light"/>
                <w:b/>
              </w:rPr>
            </w:pPr>
            <w:r>
              <w:rPr>
                <w:rFonts w:ascii="Calibri Light" w:hAnsi="Calibri Light"/>
                <w:b/>
              </w:rPr>
              <w:t>Palier 2</w:t>
            </w:r>
          </w:p>
          <w:p w14:paraId="7869780E" w14:textId="77777777" w:rsidR="0005062A" w:rsidRDefault="0005062A">
            <w:pPr>
              <w:pStyle w:val="TableContents"/>
              <w:rPr>
                <w:rFonts w:ascii="Calibri Light" w:hAnsi="Calibri Light"/>
              </w:rPr>
            </w:pPr>
          </w:p>
          <w:p w14:paraId="012FA11C" w14:textId="7BADB290" w:rsidR="0005062A" w:rsidRDefault="0005525C">
            <w:pPr>
              <w:pStyle w:val="TableContents"/>
              <w:jc w:val="both"/>
            </w:pPr>
            <w:r w:rsidRPr="000A78F8">
              <w:rPr>
                <w:rFonts w:ascii="Calibri Light" w:hAnsi="Calibri Light"/>
                <w:b/>
                <w:sz w:val="22"/>
              </w:rPr>
              <w:t>L’élève commence à s’énerver mais parvient à se contenir</w:t>
            </w:r>
            <w:r>
              <w:rPr>
                <w:rFonts w:ascii="Calibri Light" w:hAnsi="Calibri Light"/>
                <w:sz w:val="22"/>
              </w:rPr>
              <w:t xml:space="preserve"> (reste à sa place par exemple)</w:t>
            </w:r>
            <w:r w:rsidR="000A78F8">
              <w:rPr>
                <w:rFonts w:ascii="Calibri Light" w:hAnsi="Calibri Light"/>
                <w:sz w:val="22"/>
              </w:rPr>
              <w:t>.</w:t>
            </w:r>
          </w:p>
        </w:tc>
        <w:tc>
          <w:tcPr>
            <w:tcW w:w="5091" w:type="dxa"/>
            <w:tcBorders>
              <w:left w:val="single" w:sz="2" w:space="0" w:color="000000"/>
              <w:bottom w:val="single" w:sz="2" w:space="0" w:color="000000"/>
            </w:tcBorders>
            <w:shd w:val="clear" w:color="auto" w:fill="auto"/>
            <w:tcMar>
              <w:top w:w="55" w:type="dxa"/>
              <w:left w:w="55" w:type="dxa"/>
              <w:bottom w:w="55" w:type="dxa"/>
              <w:right w:w="55" w:type="dxa"/>
            </w:tcMar>
          </w:tcPr>
          <w:p w14:paraId="1B445191" w14:textId="77777777" w:rsidR="0005062A" w:rsidRPr="000A78F8" w:rsidRDefault="0005525C">
            <w:pPr>
              <w:pStyle w:val="TableContents"/>
              <w:jc w:val="both"/>
              <w:rPr>
                <w:rFonts w:ascii="Calibri Light" w:hAnsi="Calibri Light"/>
                <w:sz w:val="22"/>
                <w:szCs w:val="22"/>
              </w:rPr>
            </w:pPr>
            <w:r w:rsidRPr="000A78F8">
              <w:rPr>
                <w:rFonts w:ascii="Calibri Light" w:hAnsi="Calibri Light"/>
                <w:b/>
                <w:szCs w:val="22"/>
              </w:rPr>
              <w:t>Rappel des règles de la classe</w:t>
            </w:r>
            <w:r w:rsidRPr="000A78F8">
              <w:rPr>
                <w:rFonts w:ascii="Calibri Light" w:hAnsi="Calibri Light"/>
                <w:szCs w:val="22"/>
              </w:rPr>
              <w:t xml:space="preserve"> </w:t>
            </w:r>
            <w:r w:rsidRPr="000A78F8">
              <w:rPr>
                <w:rFonts w:ascii="Calibri Light" w:hAnsi="Calibri Light"/>
                <w:sz w:val="22"/>
                <w:szCs w:val="22"/>
              </w:rPr>
              <w:t xml:space="preserve">(en prenant appui sur les règles </w:t>
            </w:r>
            <w:proofErr w:type="spellStart"/>
            <w:r w:rsidRPr="000A78F8">
              <w:rPr>
                <w:rFonts w:ascii="Calibri Light" w:hAnsi="Calibri Light"/>
                <w:sz w:val="22"/>
                <w:szCs w:val="22"/>
              </w:rPr>
              <w:t>co-construites</w:t>
            </w:r>
            <w:proofErr w:type="spellEnd"/>
            <w:r w:rsidRPr="000A78F8">
              <w:rPr>
                <w:rFonts w:ascii="Calibri Light" w:hAnsi="Calibri Light"/>
                <w:sz w:val="22"/>
                <w:szCs w:val="22"/>
              </w:rPr>
              <w:t xml:space="preserve"> en début d’année et affichées dans la classe).</w:t>
            </w:r>
          </w:p>
          <w:p w14:paraId="26F9E977" w14:textId="77777777" w:rsidR="0005062A" w:rsidRPr="000A78F8" w:rsidRDefault="0005062A">
            <w:pPr>
              <w:pStyle w:val="TableContents"/>
              <w:jc w:val="both"/>
              <w:rPr>
                <w:rFonts w:ascii="Calibri Light" w:hAnsi="Calibri Light"/>
                <w:i/>
                <w:sz w:val="22"/>
                <w:szCs w:val="22"/>
              </w:rPr>
            </w:pPr>
          </w:p>
          <w:p w14:paraId="5C7E4BA3" w14:textId="77777777" w:rsidR="0005062A" w:rsidRPr="000A78F8" w:rsidRDefault="0005525C">
            <w:pPr>
              <w:pStyle w:val="TableContents"/>
              <w:jc w:val="both"/>
              <w:rPr>
                <w:rFonts w:ascii="Calibri Light" w:hAnsi="Calibri Light"/>
                <w:i/>
                <w:sz w:val="22"/>
                <w:szCs w:val="22"/>
              </w:rPr>
            </w:pPr>
            <w:r w:rsidRPr="000A78F8">
              <w:rPr>
                <w:rFonts w:ascii="Calibri Light" w:hAnsi="Calibri Light"/>
                <w:i/>
                <w:sz w:val="22"/>
                <w:szCs w:val="22"/>
              </w:rPr>
              <w:t>Travail possible autour des attentes mutuelles (</w:t>
            </w:r>
            <w:proofErr w:type="spellStart"/>
            <w:r w:rsidRPr="000A78F8">
              <w:rPr>
                <w:rFonts w:ascii="Calibri Light" w:hAnsi="Calibri Light"/>
                <w:i/>
                <w:sz w:val="22"/>
                <w:szCs w:val="22"/>
              </w:rPr>
              <w:t>cf</w:t>
            </w:r>
            <w:proofErr w:type="spellEnd"/>
            <w:r w:rsidRPr="000A78F8">
              <w:rPr>
                <w:rFonts w:ascii="Calibri Light" w:hAnsi="Calibri Light"/>
                <w:i/>
                <w:sz w:val="22"/>
                <w:szCs w:val="22"/>
              </w:rPr>
              <w:t xml:space="preserve"> document DDEC).</w:t>
            </w:r>
          </w:p>
          <w:p w14:paraId="7428A6C2" w14:textId="77777777" w:rsidR="0005062A" w:rsidRPr="000A78F8" w:rsidRDefault="0005062A">
            <w:pPr>
              <w:pStyle w:val="TableContents"/>
              <w:rPr>
                <w:rFonts w:ascii="Calibri Light" w:hAnsi="Calibri Light"/>
                <w:iCs/>
                <w:sz w:val="22"/>
                <w:szCs w:val="22"/>
              </w:rPr>
            </w:pPr>
          </w:p>
          <w:p w14:paraId="56925045" w14:textId="392E80E6" w:rsidR="0005062A" w:rsidRPr="000A78F8" w:rsidRDefault="0005525C" w:rsidP="00BA74D1">
            <w:pPr>
              <w:pStyle w:val="TableContents"/>
              <w:jc w:val="both"/>
              <w:rPr>
                <w:sz w:val="22"/>
                <w:szCs w:val="22"/>
              </w:rPr>
            </w:pPr>
            <w:r w:rsidRPr="000A78F8">
              <w:rPr>
                <w:rFonts w:ascii="Calibri Light" w:hAnsi="Calibri Light"/>
                <w:i/>
                <w:iCs/>
                <w:sz w:val="22"/>
                <w:szCs w:val="22"/>
              </w:rPr>
              <w:t xml:space="preserve">Signes discrets de l’enseignant vers l’élève (signes construits avec l’élève lors d’un temps duel), </w:t>
            </w:r>
            <w:r w:rsidRPr="000A78F8">
              <w:rPr>
                <w:rFonts w:ascii="Calibri Light" w:hAnsi="Calibri Light"/>
                <w:i/>
                <w:sz w:val="22"/>
                <w:szCs w:val="22"/>
              </w:rPr>
              <w:t>penser des activités possibles de retours au calme (exemple : lecture, mandalas,</w:t>
            </w:r>
            <w:r w:rsidR="00BA74D1" w:rsidRPr="000A78F8">
              <w:rPr>
                <w:rFonts w:ascii="Calibri Light" w:hAnsi="Calibri Light"/>
                <w:i/>
                <w:sz w:val="22"/>
                <w:szCs w:val="22"/>
              </w:rPr>
              <w:t xml:space="preserve"> travail sur ordinateur </w:t>
            </w:r>
            <w:proofErr w:type="spellStart"/>
            <w:r w:rsidR="00BA74D1" w:rsidRPr="000A78F8">
              <w:rPr>
                <w:rFonts w:ascii="Calibri Light" w:hAnsi="Calibri Light"/>
                <w:i/>
                <w:sz w:val="22"/>
                <w:szCs w:val="22"/>
              </w:rPr>
              <w:t>etc</w:t>
            </w:r>
            <w:proofErr w:type="spellEnd"/>
            <w:r w:rsidRPr="000A78F8">
              <w:rPr>
                <w:rFonts w:ascii="Calibri Light" w:hAnsi="Calibri Light"/>
                <w:i/>
                <w:sz w:val="22"/>
                <w:szCs w:val="22"/>
              </w:rPr>
              <w:t>).</w:t>
            </w:r>
          </w:p>
        </w:tc>
        <w:tc>
          <w:tcPr>
            <w:tcW w:w="33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1E4135" w14:textId="77777777" w:rsidR="0005062A" w:rsidRDefault="0005525C">
            <w:pPr>
              <w:pStyle w:val="TableContents"/>
              <w:rPr>
                <w:rFonts w:ascii="Calibri Light" w:hAnsi="Calibri Light"/>
                <w:i/>
                <w:iCs/>
                <w:sz w:val="20"/>
                <w:szCs w:val="20"/>
              </w:rPr>
            </w:pPr>
            <w:r>
              <w:rPr>
                <w:rFonts w:ascii="Calibri Light" w:hAnsi="Calibri Light"/>
                <w:i/>
                <w:iCs/>
                <w:sz w:val="20"/>
                <w:szCs w:val="20"/>
              </w:rPr>
              <w:t>Qui le fait ? A quel moment ? Comment ?</w:t>
            </w:r>
          </w:p>
          <w:p w14:paraId="11B85570" w14:textId="77777777" w:rsidR="0005062A" w:rsidRDefault="0005062A">
            <w:pPr>
              <w:pStyle w:val="TableContents"/>
              <w:jc w:val="both"/>
              <w:rPr>
                <w:rFonts w:ascii="Calibri Light" w:hAnsi="Calibri Light"/>
                <w:iCs/>
                <w:sz w:val="22"/>
                <w:szCs w:val="22"/>
              </w:rPr>
            </w:pPr>
          </w:p>
        </w:tc>
      </w:tr>
      <w:tr w:rsidR="0005062A" w14:paraId="4BB14F21" w14:textId="77777777" w:rsidTr="001B44AD">
        <w:trPr>
          <w:trHeight w:val="2134"/>
          <w:jc w:val="center"/>
        </w:trPr>
        <w:tc>
          <w:tcPr>
            <w:tcW w:w="2400"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43E300F1" w14:textId="77777777" w:rsidR="0005062A" w:rsidRDefault="0005525C">
            <w:pPr>
              <w:pStyle w:val="TableContents"/>
              <w:jc w:val="center"/>
              <w:rPr>
                <w:rFonts w:ascii="Calibri Light" w:hAnsi="Calibri Light"/>
                <w:b/>
              </w:rPr>
            </w:pPr>
            <w:r>
              <w:rPr>
                <w:rFonts w:ascii="Calibri Light" w:hAnsi="Calibri Light"/>
                <w:b/>
              </w:rPr>
              <w:t>Palier 3</w:t>
            </w:r>
          </w:p>
          <w:p w14:paraId="76A80194" w14:textId="77777777" w:rsidR="0005062A" w:rsidRDefault="0005062A">
            <w:pPr>
              <w:pStyle w:val="TableContents"/>
              <w:rPr>
                <w:rFonts w:ascii="Calibri Light" w:hAnsi="Calibri Light"/>
              </w:rPr>
            </w:pPr>
          </w:p>
          <w:p w14:paraId="5FD0428C" w14:textId="77777777" w:rsidR="0005062A" w:rsidRDefault="0005525C">
            <w:pPr>
              <w:pStyle w:val="TableContents"/>
              <w:jc w:val="both"/>
              <w:rPr>
                <w:rFonts w:ascii="Calibri Light" w:hAnsi="Calibri Light"/>
                <w:b/>
              </w:rPr>
            </w:pPr>
            <w:r w:rsidRPr="000A78F8">
              <w:rPr>
                <w:rFonts w:ascii="Calibri Light" w:hAnsi="Calibri Light"/>
                <w:b/>
              </w:rPr>
              <w:t>L’élève s’énerve et a des difficultés à se contenir et gêne le bon déroulement de la classe.</w:t>
            </w:r>
          </w:p>
          <w:p w14:paraId="2651776A" w14:textId="3BD1199C" w:rsidR="000A78F8" w:rsidRPr="000A78F8" w:rsidRDefault="000A78F8">
            <w:pPr>
              <w:pStyle w:val="TableContents"/>
              <w:jc w:val="both"/>
              <w:rPr>
                <w:rFonts w:ascii="Calibri Light" w:hAnsi="Calibri Light"/>
                <w:b/>
              </w:rPr>
            </w:pPr>
          </w:p>
        </w:tc>
        <w:tc>
          <w:tcPr>
            <w:tcW w:w="5091" w:type="dxa"/>
            <w:tcBorders>
              <w:left w:val="single" w:sz="2" w:space="0" w:color="000000"/>
              <w:bottom w:val="single" w:sz="2" w:space="0" w:color="000000"/>
            </w:tcBorders>
            <w:shd w:val="clear" w:color="auto" w:fill="auto"/>
            <w:tcMar>
              <w:top w:w="55" w:type="dxa"/>
              <w:left w:w="55" w:type="dxa"/>
              <w:bottom w:w="55" w:type="dxa"/>
              <w:right w:w="55" w:type="dxa"/>
            </w:tcMar>
          </w:tcPr>
          <w:p w14:paraId="1E5EDFAC" w14:textId="77777777" w:rsidR="0005062A" w:rsidRPr="000A78F8" w:rsidRDefault="0005525C">
            <w:pPr>
              <w:pStyle w:val="TableContents"/>
              <w:rPr>
                <w:rFonts w:ascii="Calibri Light" w:hAnsi="Calibri Light"/>
                <w:b/>
                <w:szCs w:val="22"/>
              </w:rPr>
            </w:pPr>
            <w:r w:rsidRPr="000A78F8">
              <w:rPr>
                <w:rFonts w:ascii="Calibri Light" w:hAnsi="Calibri Light"/>
                <w:b/>
                <w:szCs w:val="22"/>
              </w:rPr>
              <w:t>Mise en retrait au sein de la classe.</w:t>
            </w:r>
          </w:p>
          <w:p w14:paraId="38B78BDF" w14:textId="77777777" w:rsidR="0005062A" w:rsidRPr="000A78F8" w:rsidRDefault="0005062A">
            <w:pPr>
              <w:pStyle w:val="TableContents"/>
              <w:rPr>
                <w:rFonts w:ascii="Calibri Light" w:hAnsi="Calibri Light"/>
                <w:sz w:val="22"/>
                <w:szCs w:val="22"/>
              </w:rPr>
            </w:pPr>
          </w:p>
          <w:p w14:paraId="747DC14D" w14:textId="77777777" w:rsidR="0005062A" w:rsidRPr="000A78F8" w:rsidRDefault="0005525C">
            <w:pPr>
              <w:pStyle w:val="TableContents"/>
              <w:jc w:val="both"/>
              <w:rPr>
                <w:rFonts w:ascii="Calibri Light" w:hAnsi="Calibri Light"/>
                <w:i/>
                <w:sz w:val="22"/>
                <w:szCs w:val="22"/>
              </w:rPr>
            </w:pPr>
            <w:r w:rsidRPr="000A78F8">
              <w:rPr>
                <w:rFonts w:ascii="Calibri Light" w:hAnsi="Calibri Light"/>
                <w:i/>
                <w:sz w:val="22"/>
                <w:szCs w:val="22"/>
              </w:rPr>
              <w:t>Penser à un espace de répit/sas de décompression, penser des outils d’aide à l’apaisement.</w:t>
            </w:r>
          </w:p>
        </w:tc>
        <w:tc>
          <w:tcPr>
            <w:tcW w:w="33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D9844" w14:textId="3F63FB1C" w:rsidR="0005062A" w:rsidRDefault="0005525C">
            <w:pPr>
              <w:pStyle w:val="TableContents"/>
              <w:jc w:val="both"/>
              <w:rPr>
                <w:rFonts w:ascii="Calibri Light" w:hAnsi="Calibri Light"/>
                <w:i/>
                <w:iCs/>
                <w:sz w:val="20"/>
                <w:szCs w:val="20"/>
              </w:rPr>
            </w:pPr>
            <w:r>
              <w:rPr>
                <w:rFonts w:ascii="Calibri Light" w:hAnsi="Calibri Light"/>
                <w:i/>
                <w:iCs/>
                <w:sz w:val="20"/>
                <w:szCs w:val="20"/>
              </w:rPr>
              <w:t xml:space="preserve">Dans quel espace ? Combien de temps ? Quel matériel ? Quelle activité ? </w:t>
            </w:r>
            <w:r w:rsidR="000A78F8">
              <w:rPr>
                <w:rFonts w:ascii="Calibri Light" w:hAnsi="Calibri Light"/>
                <w:i/>
                <w:iCs/>
                <w:sz w:val="20"/>
                <w:szCs w:val="20"/>
              </w:rPr>
              <w:t>Comment penser le retour ?</w:t>
            </w:r>
          </w:p>
          <w:p w14:paraId="627734C1" w14:textId="77777777" w:rsidR="0005062A" w:rsidRDefault="0005062A">
            <w:pPr>
              <w:pStyle w:val="TableContents"/>
              <w:rPr>
                <w:rFonts w:ascii="Calibri Light" w:hAnsi="Calibri Light"/>
                <w:i/>
                <w:iCs/>
                <w:sz w:val="20"/>
                <w:szCs w:val="20"/>
              </w:rPr>
            </w:pPr>
          </w:p>
          <w:p w14:paraId="122FB7F8" w14:textId="77777777" w:rsidR="0005062A" w:rsidRDefault="0005062A">
            <w:pPr>
              <w:pStyle w:val="TableContents"/>
              <w:jc w:val="both"/>
              <w:rPr>
                <w:rFonts w:ascii="Calibri Light" w:hAnsi="Calibri Light"/>
                <w:iCs/>
              </w:rPr>
            </w:pPr>
          </w:p>
        </w:tc>
      </w:tr>
      <w:tr w:rsidR="0005062A" w14:paraId="22337CE9" w14:textId="77777777" w:rsidTr="001B44AD">
        <w:trPr>
          <w:trHeight w:val="2721"/>
          <w:jc w:val="center"/>
        </w:trPr>
        <w:tc>
          <w:tcPr>
            <w:tcW w:w="2400"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6C357B01" w14:textId="77777777" w:rsidR="0005062A" w:rsidRDefault="0005525C">
            <w:pPr>
              <w:pStyle w:val="TableContents"/>
              <w:jc w:val="center"/>
              <w:rPr>
                <w:rFonts w:ascii="Calibri Light" w:hAnsi="Calibri Light"/>
                <w:b/>
              </w:rPr>
            </w:pPr>
            <w:r>
              <w:rPr>
                <w:rFonts w:ascii="Calibri Light" w:hAnsi="Calibri Light"/>
                <w:b/>
              </w:rPr>
              <w:t>Palier 4</w:t>
            </w:r>
          </w:p>
          <w:p w14:paraId="5ABCC348" w14:textId="77777777" w:rsidR="0005062A" w:rsidRDefault="0005062A">
            <w:pPr>
              <w:pStyle w:val="TableContents"/>
              <w:rPr>
                <w:rFonts w:ascii="Calibri Light" w:hAnsi="Calibri Light"/>
              </w:rPr>
            </w:pPr>
          </w:p>
          <w:p w14:paraId="169C8CFB" w14:textId="77777777" w:rsidR="0005062A" w:rsidRPr="000A78F8" w:rsidRDefault="0005525C">
            <w:pPr>
              <w:pStyle w:val="TableContents"/>
              <w:jc w:val="both"/>
              <w:rPr>
                <w:rFonts w:ascii="Calibri Light" w:hAnsi="Calibri Light"/>
                <w:b/>
              </w:rPr>
            </w:pPr>
            <w:r w:rsidRPr="000A78F8">
              <w:rPr>
                <w:rFonts w:ascii="Calibri Light" w:hAnsi="Calibri Light"/>
                <w:b/>
              </w:rPr>
              <w:t>L’élève est énervé, empêche le bon déroulement de la classe voire se met en danger ou met en danger les autres</w:t>
            </w:r>
          </w:p>
        </w:tc>
        <w:tc>
          <w:tcPr>
            <w:tcW w:w="5091" w:type="dxa"/>
            <w:tcBorders>
              <w:left w:val="single" w:sz="2" w:space="0" w:color="000000"/>
              <w:bottom w:val="single" w:sz="2" w:space="0" w:color="000000"/>
            </w:tcBorders>
            <w:shd w:val="clear" w:color="auto" w:fill="auto"/>
            <w:tcMar>
              <w:top w:w="55" w:type="dxa"/>
              <w:left w:w="55" w:type="dxa"/>
              <w:bottom w:w="55" w:type="dxa"/>
              <w:right w:w="55" w:type="dxa"/>
            </w:tcMar>
          </w:tcPr>
          <w:p w14:paraId="0ED93B46" w14:textId="77777777" w:rsidR="0005062A" w:rsidRPr="000A78F8" w:rsidRDefault="0005525C">
            <w:pPr>
              <w:pStyle w:val="TableContents"/>
              <w:jc w:val="both"/>
              <w:rPr>
                <w:rFonts w:ascii="Calibri Light" w:hAnsi="Calibri Light"/>
                <w:sz w:val="22"/>
              </w:rPr>
            </w:pPr>
            <w:r w:rsidRPr="000A78F8">
              <w:rPr>
                <w:rFonts w:ascii="Calibri Light" w:hAnsi="Calibri Light"/>
                <w:b/>
              </w:rPr>
              <w:t>Mise à l'écart temporaire de la classe</w:t>
            </w:r>
            <w:r w:rsidRPr="000A78F8">
              <w:rPr>
                <w:rFonts w:ascii="Calibri Light" w:hAnsi="Calibri Light"/>
              </w:rPr>
              <w:t xml:space="preserve"> </w:t>
            </w:r>
            <w:r w:rsidRPr="000A78F8">
              <w:rPr>
                <w:rFonts w:ascii="Calibri Light" w:hAnsi="Calibri Light"/>
                <w:sz w:val="22"/>
              </w:rPr>
              <w:t>pour protéger le groupe et l’élève.</w:t>
            </w:r>
          </w:p>
          <w:p w14:paraId="3EC3A7D9" w14:textId="77777777" w:rsidR="0005062A" w:rsidRPr="000A78F8" w:rsidRDefault="0005062A">
            <w:pPr>
              <w:pStyle w:val="TableContents"/>
              <w:jc w:val="both"/>
              <w:rPr>
                <w:rFonts w:ascii="Calibri Light" w:hAnsi="Calibri Light"/>
                <w:sz w:val="22"/>
              </w:rPr>
            </w:pPr>
          </w:p>
          <w:p w14:paraId="730B0B3E" w14:textId="0322AC55" w:rsidR="0005062A" w:rsidRPr="000A78F8" w:rsidRDefault="0005525C">
            <w:pPr>
              <w:pStyle w:val="TableContents"/>
              <w:jc w:val="both"/>
              <w:rPr>
                <w:rFonts w:ascii="Calibri Light" w:hAnsi="Calibri Light"/>
                <w:i/>
                <w:sz w:val="22"/>
              </w:rPr>
            </w:pPr>
            <w:r w:rsidRPr="000A78F8">
              <w:rPr>
                <w:rFonts w:ascii="Calibri Light" w:hAnsi="Calibri Light"/>
                <w:i/>
                <w:sz w:val="22"/>
              </w:rPr>
              <w:t xml:space="preserve">L’élève </w:t>
            </w:r>
            <w:r w:rsidR="00BA74D1" w:rsidRPr="000A78F8">
              <w:rPr>
                <w:rFonts w:ascii="Calibri Light" w:hAnsi="Calibri Light"/>
                <w:i/>
                <w:sz w:val="22"/>
              </w:rPr>
              <w:t xml:space="preserve">accompagné </w:t>
            </w:r>
            <w:r w:rsidRPr="000A78F8">
              <w:rPr>
                <w:rFonts w:ascii="Calibri Light" w:hAnsi="Calibri Light"/>
                <w:i/>
                <w:sz w:val="22"/>
              </w:rPr>
              <w:t>se rend dans une autre classe ou dans un autre lieu de l’établissement surveillé par un adulte, espace préalablement défini par l’équipe et explicité à l’élève.</w:t>
            </w:r>
          </w:p>
          <w:p w14:paraId="09BB3A72" w14:textId="3B4ED644" w:rsidR="0005062A" w:rsidRPr="000A78F8" w:rsidRDefault="0005525C">
            <w:pPr>
              <w:pStyle w:val="TableContents"/>
              <w:jc w:val="both"/>
              <w:rPr>
                <w:sz w:val="22"/>
              </w:rPr>
            </w:pPr>
            <w:r w:rsidRPr="000A78F8">
              <w:rPr>
                <w:rFonts w:ascii="Calibri Light" w:hAnsi="Calibri Light"/>
                <w:i/>
                <w:sz w:val="22"/>
              </w:rPr>
              <w:t>L’élève emporte les activités prévues en classe. Par ailleurs, des activités autonomes sont prévues dans le lieu défini.</w:t>
            </w:r>
            <w:r w:rsidR="000A78F8">
              <w:rPr>
                <w:rFonts w:ascii="Calibri Light" w:hAnsi="Calibri Light"/>
                <w:i/>
                <w:sz w:val="22"/>
              </w:rPr>
              <w:t xml:space="preserve"> Un temps d’échange sera à penser pour prévoir la réparation.</w:t>
            </w:r>
          </w:p>
        </w:tc>
        <w:tc>
          <w:tcPr>
            <w:tcW w:w="33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BDD0B2" w14:textId="2D77F676" w:rsidR="0005062A" w:rsidRDefault="0005525C">
            <w:pPr>
              <w:pStyle w:val="TableContents"/>
              <w:jc w:val="both"/>
              <w:rPr>
                <w:rFonts w:ascii="Calibri Light" w:hAnsi="Calibri Light"/>
                <w:i/>
                <w:iCs/>
                <w:sz w:val="20"/>
                <w:szCs w:val="20"/>
              </w:rPr>
            </w:pPr>
            <w:r>
              <w:rPr>
                <w:rFonts w:ascii="Calibri Light" w:hAnsi="Calibri Light"/>
                <w:i/>
                <w:iCs/>
                <w:sz w:val="20"/>
                <w:szCs w:val="20"/>
              </w:rPr>
              <w:t xml:space="preserve">Où va l'élève ? </w:t>
            </w:r>
            <w:r w:rsidR="00BA74D1">
              <w:rPr>
                <w:rFonts w:ascii="Calibri Light" w:hAnsi="Calibri Light"/>
                <w:i/>
                <w:iCs/>
                <w:sz w:val="20"/>
                <w:szCs w:val="20"/>
              </w:rPr>
              <w:t xml:space="preserve">Qui l’accompagne ? </w:t>
            </w:r>
            <w:r>
              <w:rPr>
                <w:rFonts w:ascii="Calibri Light" w:hAnsi="Calibri Light"/>
                <w:i/>
                <w:iCs/>
                <w:sz w:val="20"/>
                <w:szCs w:val="20"/>
              </w:rPr>
              <w:t>Qui le surveille ? Quelles activités autonomes sont prévues ?</w:t>
            </w:r>
            <w:r w:rsidR="000A78F8">
              <w:rPr>
                <w:rFonts w:ascii="Calibri Light" w:hAnsi="Calibri Light"/>
                <w:i/>
                <w:iCs/>
                <w:sz w:val="20"/>
                <w:szCs w:val="20"/>
              </w:rPr>
              <w:t xml:space="preserve"> Comment penser le retour ?</w:t>
            </w:r>
          </w:p>
          <w:p w14:paraId="02FC4018" w14:textId="77777777" w:rsidR="0005062A" w:rsidRDefault="0005062A">
            <w:pPr>
              <w:pStyle w:val="TableContents"/>
              <w:jc w:val="both"/>
              <w:rPr>
                <w:rFonts w:ascii="Calibri Light" w:hAnsi="Calibri Light"/>
                <w:iCs/>
              </w:rPr>
            </w:pPr>
          </w:p>
        </w:tc>
      </w:tr>
      <w:tr w:rsidR="0005062A" w14:paraId="431CA854" w14:textId="77777777" w:rsidTr="001B44AD">
        <w:trPr>
          <w:trHeight w:val="1981"/>
          <w:jc w:val="center"/>
        </w:trPr>
        <w:tc>
          <w:tcPr>
            <w:tcW w:w="2400" w:type="dxa"/>
            <w:tcBorders>
              <w:left w:val="single" w:sz="2" w:space="0" w:color="000000"/>
              <w:bottom w:val="single" w:sz="2" w:space="0" w:color="000000"/>
            </w:tcBorders>
            <w:shd w:val="clear" w:color="auto" w:fill="DEEAF6" w:themeFill="accent5" w:themeFillTint="33"/>
            <w:tcMar>
              <w:top w:w="55" w:type="dxa"/>
              <w:left w:w="55" w:type="dxa"/>
              <w:bottom w:w="55" w:type="dxa"/>
              <w:right w:w="55" w:type="dxa"/>
            </w:tcMar>
          </w:tcPr>
          <w:p w14:paraId="2C4BC639" w14:textId="77777777" w:rsidR="0005062A" w:rsidRDefault="0005525C">
            <w:pPr>
              <w:pStyle w:val="TableContents"/>
              <w:jc w:val="center"/>
              <w:rPr>
                <w:rFonts w:ascii="Calibri Light" w:hAnsi="Calibri Light"/>
                <w:b/>
              </w:rPr>
            </w:pPr>
            <w:r>
              <w:rPr>
                <w:rFonts w:ascii="Calibri Light" w:hAnsi="Calibri Light"/>
                <w:b/>
              </w:rPr>
              <w:t>Palier 5</w:t>
            </w:r>
          </w:p>
          <w:p w14:paraId="72003F70" w14:textId="77777777" w:rsidR="0005062A" w:rsidRDefault="0005062A">
            <w:pPr>
              <w:pStyle w:val="TableContents"/>
              <w:rPr>
                <w:rFonts w:ascii="Calibri Light" w:hAnsi="Calibri Light"/>
              </w:rPr>
            </w:pPr>
          </w:p>
          <w:p w14:paraId="0E8E9783" w14:textId="77777777" w:rsidR="0005062A" w:rsidRPr="000A78F8" w:rsidRDefault="0005525C">
            <w:pPr>
              <w:pStyle w:val="TableContents"/>
              <w:jc w:val="both"/>
              <w:rPr>
                <w:rFonts w:ascii="Calibri Light" w:hAnsi="Calibri Light"/>
                <w:b/>
              </w:rPr>
            </w:pPr>
            <w:r w:rsidRPr="000A78F8">
              <w:rPr>
                <w:rFonts w:ascii="Calibri Light" w:hAnsi="Calibri Light"/>
                <w:b/>
              </w:rPr>
              <w:t>Ni l’élève, ni les adultes ne parviennent à faire baisser l’intensité de la crise</w:t>
            </w:r>
          </w:p>
        </w:tc>
        <w:tc>
          <w:tcPr>
            <w:tcW w:w="5091" w:type="dxa"/>
            <w:tcBorders>
              <w:left w:val="single" w:sz="2" w:space="0" w:color="000000"/>
              <w:bottom w:val="single" w:sz="2" w:space="0" w:color="000000"/>
            </w:tcBorders>
            <w:shd w:val="clear" w:color="auto" w:fill="auto"/>
            <w:tcMar>
              <w:top w:w="55" w:type="dxa"/>
              <w:left w:w="55" w:type="dxa"/>
              <w:bottom w:w="55" w:type="dxa"/>
              <w:right w:w="55" w:type="dxa"/>
            </w:tcMar>
          </w:tcPr>
          <w:p w14:paraId="210F3481" w14:textId="7B877E63" w:rsidR="0005062A" w:rsidRPr="000A78F8" w:rsidRDefault="00A301FD">
            <w:pPr>
              <w:pStyle w:val="TableContents"/>
              <w:jc w:val="both"/>
              <w:rPr>
                <w:rFonts w:ascii="Calibri Light" w:hAnsi="Calibri Light"/>
                <w:sz w:val="22"/>
              </w:rPr>
            </w:pPr>
            <w:r w:rsidRPr="000A78F8">
              <w:rPr>
                <w:rFonts w:ascii="Calibri Light" w:hAnsi="Calibri Light"/>
                <w:b/>
              </w:rPr>
              <w:t>Remise temporaire à la famille</w:t>
            </w:r>
            <w:r w:rsidRPr="000A78F8">
              <w:rPr>
                <w:rFonts w:ascii="Calibri Light" w:hAnsi="Calibri Light"/>
              </w:rPr>
              <w:t xml:space="preserve"> </w:t>
            </w:r>
            <w:r w:rsidRPr="000A78F8">
              <w:rPr>
                <w:rFonts w:ascii="Calibri Light" w:hAnsi="Calibri Light"/>
                <w:sz w:val="22"/>
              </w:rPr>
              <w:t>(décidé par le Chef d’établissement après échange en équipe)</w:t>
            </w:r>
          </w:p>
          <w:p w14:paraId="1808A815" w14:textId="77777777" w:rsidR="00A3437A" w:rsidRPr="000A78F8" w:rsidRDefault="00A3437A">
            <w:pPr>
              <w:pStyle w:val="TableContents"/>
              <w:jc w:val="both"/>
              <w:rPr>
                <w:rFonts w:ascii="Calibri Light" w:hAnsi="Calibri Light"/>
                <w:sz w:val="22"/>
              </w:rPr>
            </w:pPr>
          </w:p>
          <w:p w14:paraId="5F5DE9CA" w14:textId="77777777" w:rsidR="0005062A" w:rsidRPr="000A78F8" w:rsidRDefault="0005525C">
            <w:pPr>
              <w:pStyle w:val="TableContents"/>
              <w:jc w:val="both"/>
              <w:rPr>
                <w:rFonts w:ascii="Calibri Light" w:hAnsi="Calibri Light"/>
                <w:i/>
                <w:sz w:val="22"/>
              </w:rPr>
            </w:pPr>
            <w:r w:rsidRPr="000A78F8">
              <w:rPr>
                <w:rFonts w:ascii="Calibri Light" w:hAnsi="Calibri Light"/>
                <w:i/>
                <w:sz w:val="22"/>
              </w:rPr>
              <w:t>L’école appelle les responsables légaux pour qu’ils viennent chercher l’élève le plus rapidement possible.</w:t>
            </w:r>
          </w:p>
          <w:p w14:paraId="30DEDBAD" w14:textId="3B8C68B8" w:rsidR="0005062A" w:rsidRPr="000A78F8" w:rsidRDefault="00A3437A" w:rsidP="00A3437A">
            <w:pPr>
              <w:pStyle w:val="TableContents"/>
              <w:jc w:val="both"/>
              <w:rPr>
                <w:rFonts w:ascii="Calibri Light" w:hAnsi="Calibri Light"/>
                <w:iCs/>
                <w:sz w:val="22"/>
              </w:rPr>
            </w:pPr>
            <w:r w:rsidRPr="000A78F8">
              <w:rPr>
                <w:rFonts w:ascii="Calibri Light" w:hAnsi="Calibri Light"/>
                <w:iCs/>
                <w:sz w:val="22"/>
              </w:rPr>
              <w:t xml:space="preserve"> Selon la fréquence et ou l’intensité de la crise, une équipe éducative en urgence devra être organisée pour penser de nouveaux accompagnements.</w:t>
            </w:r>
          </w:p>
        </w:tc>
        <w:tc>
          <w:tcPr>
            <w:tcW w:w="33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9E47E6" w14:textId="07ED5CFD" w:rsidR="0005062A" w:rsidRDefault="00A301FD" w:rsidP="00A301FD">
            <w:pPr>
              <w:pStyle w:val="TableContents"/>
              <w:jc w:val="both"/>
              <w:rPr>
                <w:rFonts w:ascii="Calibri Light" w:hAnsi="Calibri Light"/>
                <w:i/>
                <w:iCs/>
                <w:sz w:val="20"/>
                <w:szCs w:val="20"/>
              </w:rPr>
            </w:pPr>
            <w:r>
              <w:rPr>
                <w:rFonts w:ascii="Calibri Light" w:hAnsi="Calibri Light"/>
                <w:i/>
                <w:iCs/>
                <w:sz w:val="20"/>
                <w:szCs w:val="20"/>
              </w:rPr>
              <w:t xml:space="preserve">Comment le chef établissement, ou la personne déléguée, est interpellé ? </w:t>
            </w:r>
            <w:r w:rsidR="0005525C">
              <w:rPr>
                <w:rFonts w:ascii="Calibri Light" w:hAnsi="Calibri Light"/>
                <w:i/>
                <w:iCs/>
                <w:sz w:val="20"/>
                <w:szCs w:val="20"/>
              </w:rPr>
              <w:t xml:space="preserve">Qui appelle qui ? A quel numéro ? </w:t>
            </w:r>
            <w:r w:rsidR="000A78F8">
              <w:rPr>
                <w:rFonts w:ascii="Calibri Light" w:hAnsi="Calibri Light"/>
                <w:i/>
                <w:iCs/>
                <w:sz w:val="20"/>
                <w:szCs w:val="20"/>
              </w:rPr>
              <w:t>Quand et comment penser le retour ?</w:t>
            </w:r>
          </w:p>
          <w:p w14:paraId="03392A69" w14:textId="77777777" w:rsidR="0005062A" w:rsidRDefault="0005062A">
            <w:pPr>
              <w:pStyle w:val="TableContents"/>
              <w:rPr>
                <w:rFonts w:ascii="Calibri Light" w:hAnsi="Calibri Light"/>
                <w:iCs/>
              </w:rPr>
            </w:pPr>
          </w:p>
        </w:tc>
      </w:tr>
    </w:tbl>
    <w:p w14:paraId="543BCF90" w14:textId="77777777" w:rsidR="006327E1" w:rsidRDefault="0005525C" w:rsidP="0015293B">
      <w:pPr>
        <w:pStyle w:val="Standard"/>
        <w:rPr>
          <w:b/>
          <w:bCs/>
        </w:rPr>
      </w:pPr>
      <w:r>
        <w:rPr>
          <w:b/>
          <w:bCs/>
        </w:rPr>
        <w:tab/>
      </w:r>
    </w:p>
    <w:tbl>
      <w:tblPr>
        <w:tblpPr w:leftFromText="141" w:rightFromText="141" w:vertAnchor="page" w:horzAnchor="margin" w:tblpY="1696"/>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52"/>
        <w:gridCol w:w="7324"/>
      </w:tblGrid>
      <w:tr w:rsidR="008A076D" w14:paraId="566BC32E" w14:textId="77777777" w:rsidTr="001B44AD">
        <w:trPr>
          <w:trHeight w:val="434"/>
        </w:trPr>
        <w:tc>
          <w:tcPr>
            <w:tcW w:w="10776" w:type="dxa"/>
            <w:gridSpan w:val="2"/>
            <w:shd w:val="clear" w:color="auto" w:fill="FFFFFF" w:themeFill="background1"/>
            <w:tcMar>
              <w:top w:w="55" w:type="dxa"/>
              <w:left w:w="55" w:type="dxa"/>
              <w:bottom w:w="55" w:type="dxa"/>
              <w:right w:w="55" w:type="dxa"/>
            </w:tcMar>
            <w:vAlign w:val="center"/>
          </w:tcPr>
          <w:p w14:paraId="791C86C9" w14:textId="746A72E1" w:rsidR="008A076D" w:rsidRPr="0054121A" w:rsidRDefault="008A076D" w:rsidP="001B44AD">
            <w:pPr>
              <w:pStyle w:val="TableContents"/>
              <w:jc w:val="center"/>
              <w:rPr>
                <w:rFonts w:ascii="Calibri Light" w:hAnsi="Calibri Light"/>
                <w:b/>
                <w:bCs/>
              </w:rPr>
            </w:pPr>
            <w:r w:rsidRPr="0054121A">
              <w:rPr>
                <w:rFonts w:ascii="Calibri Light" w:hAnsi="Calibri Light"/>
                <w:b/>
                <w:bCs/>
                <w:sz w:val="36"/>
              </w:rPr>
              <w:lastRenderedPageBreak/>
              <w:t xml:space="preserve">NOM    </w:t>
            </w:r>
            <w:r w:rsidR="001B44AD">
              <w:rPr>
                <w:rFonts w:ascii="Calibri Light" w:hAnsi="Calibri Light"/>
                <w:b/>
                <w:bCs/>
                <w:sz w:val="36"/>
              </w:rPr>
              <w:t xml:space="preserve">&amp; </w:t>
            </w:r>
            <w:r w:rsidRPr="0054121A">
              <w:rPr>
                <w:rFonts w:ascii="Calibri Light" w:hAnsi="Calibri Light"/>
                <w:b/>
                <w:bCs/>
                <w:sz w:val="36"/>
              </w:rPr>
              <w:t xml:space="preserve">  </w:t>
            </w:r>
            <w:r w:rsidR="001B44AD">
              <w:rPr>
                <w:rFonts w:ascii="Calibri Light" w:hAnsi="Calibri Light"/>
                <w:b/>
                <w:bCs/>
                <w:sz w:val="36"/>
              </w:rPr>
              <w:t>PRENOM</w:t>
            </w:r>
          </w:p>
        </w:tc>
      </w:tr>
      <w:tr w:rsidR="008A076D" w14:paraId="44EC346F" w14:textId="77777777" w:rsidTr="009207C2">
        <w:trPr>
          <w:trHeight w:val="434"/>
        </w:trPr>
        <w:tc>
          <w:tcPr>
            <w:tcW w:w="3452" w:type="dxa"/>
            <w:shd w:val="clear" w:color="auto" w:fill="9CC2E5" w:themeFill="accent5" w:themeFillTint="99"/>
            <w:tcMar>
              <w:top w:w="55" w:type="dxa"/>
              <w:left w:w="55" w:type="dxa"/>
              <w:bottom w:w="55" w:type="dxa"/>
              <w:right w:w="55" w:type="dxa"/>
            </w:tcMar>
            <w:vAlign w:val="center"/>
          </w:tcPr>
          <w:p w14:paraId="7F2BA6C8" w14:textId="77777777" w:rsidR="008A076D" w:rsidRPr="0054121A" w:rsidRDefault="008A076D" w:rsidP="008A076D">
            <w:pPr>
              <w:pStyle w:val="TableContents"/>
              <w:jc w:val="center"/>
              <w:rPr>
                <w:b/>
              </w:rPr>
            </w:pPr>
            <w:r w:rsidRPr="0054121A">
              <w:rPr>
                <w:rFonts w:ascii="Calibri Light" w:hAnsi="Calibri Light"/>
                <w:b/>
                <w:bCs/>
              </w:rPr>
              <w:t>GRADUATION DU COMPORTEMENT</w:t>
            </w:r>
          </w:p>
        </w:tc>
        <w:tc>
          <w:tcPr>
            <w:tcW w:w="7324" w:type="dxa"/>
            <w:shd w:val="clear" w:color="auto" w:fill="A8D08D" w:themeFill="accent6" w:themeFillTint="99"/>
            <w:tcMar>
              <w:top w:w="55" w:type="dxa"/>
              <w:left w:w="55" w:type="dxa"/>
              <w:bottom w:w="55" w:type="dxa"/>
              <w:right w:w="55" w:type="dxa"/>
            </w:tcMar>
            <w:vAlign w:val="center"/>
          </w:tcPr>
          <w:p w14:paraId="48AA3626" w14:textId="77777777" w:rsidR="008A076D" w:rsidRPr="0054121A" w:rsidRDefault="008A076D" w:rsidP="008A076D">
            <w:pPr>
              <w:pStyle w:val="TableContents"/>
              <w:jc w:val="center"/>
              <w:rPr>
                <w:rFonts w:ascii="Calibri Light" w:hAnsi="Calibri Light"/>
                <w:b/>
                <w:bCs/>
              </w:rPr>
            </w:pPr>
            <w:r w:rsidRPr="0054121A">
              <w:rPr>
                <w:rFonts w:ascii="Calibri Light" w:hAnsi="Calibri Light"/>
                <w:b/>
                <w:bCs/>
              </w:rPr>
              <w:t xml:space="preserve">RÉPONSES </w:t>
            </w:r>
          </w:p>
        </w:tc>
      </w:tr>
      <w:tr w:rsidR="008A076D" w14:paraId="231E3F9A" w14:textId="77777777" w:rsidTr="009207C2">
        <w:trPr>
          <w:trHeight w:val="376"/>
        </w:trPr>
        <w:tc>
          <w:tcPr>
            <w:tcW w:w="3452" w:type="dxa"/>
            <w:vMerge w:val="restart"/>
            <w:shd w:val="clear" w:color="auto" w:fill="DEEAF6" w:themeFill="accent5" w:themeFillTint="33"/>
            <w:tcMar>
              <w:top w:w="55" w:type="dxa"/>
              <w:left w:w="55" w:type="dxa"/>
              <w:bottom w:w="55" w:type="dxa"/>
              <w:right w:w="55" w:type="dxa"/>
            </w:tcMar>
          </w:tcPr>
          <w:p w14:paraId="34A45DFE" w14:textId="77777777" w:rsidR="008A076D" w:rsidRPr="001B44AD" w:rsidRDefault="008A076D" w:rsidP="008A076D">
            <w:pPr>
              <w:pStyle w:val="TableContents"/>
              <w:jc w:val="center"/>
              <w:rPr>
                <w:rFonts w:ascii="Calibri Light" w:hAnsi="Calibri Light"/>
                <w:b/>
                <w:u w:val="single"/>
              </w:rPr>
            </w:pPr>
            <w:r w:rsidRPr="001B44AD">
              <w:rPr>
                <w:rFonts w:ascii="Calibri Light" w:hAnsi="Calibri Light"/>
                <w:b/>
                <w:u w:val="single"/>
              </w:rPr>
              <w:t>Palier 1</w:t>
            </w:r>
          </w:p>
          <w:p w14:paraId="20B6A0AF" w14:textId="77777777" w:rsidR="008A076D" w:rsidRDefault="008A076D" w:rsidP="008A076D">
            <w:pPr>
              <w:pStyle w:val="TableContents"/>
              <w:rPr>
                <w:rFonts w:ascii="Calibri Light" w:hAnsi="Calibri Light"/>
              </w:rPr>
            </w:pPr>
          </w:p>
          <w:p w14:paraId="193F1106" w14:textId="77777777" w:rsidR="008A076D" w:rsidRDefault="008A076D" w:rsidP="008A076D">
            <w:pPr>
              <w:pStyle w:val="TableContents"/>
              <w:jc w:val="both"/>
              <w:rPr>
                <w:rFonts w:ascii="Calibri Light" w:hAnsi="Calibri Light"/>
                <w:b/>
                <w:sz w:val="22"/>
              </w:rPr>
            </w:pPr>
            <w:r w:rsidRPr="000A78F8">
              <w:rPr>
                <w:rFonts w:ascii="Calibri Light" w:hAnsi="Calibri Light"/>
                <w:b/>
                <w:sz w:val="22"/>
              </w:rPr>
              <w:t>L’élève arrive à faire son travail à sa place sereinement</w:t>
            </w:r>
            <w:r>
              <w:rPr>
                <w:rFonts w:ascii="Calibri Light" w:hAnsi="Calibri Light"/>
                <w:b/>
                <w:sz w:val="22"/>
              </w:rPr>
              <w:t>.</w:t>
            </w:r>
          </w:p>
          <w:p w14:paraId="237CD68B" w14:textId="77777777" w:rsidR="008A076D" w:rsidRPr="000A78F8" w:rsidRDefault="008A076D" w:rsidP="008A076D">
            <w:pPr>
              <w:pStyle w:val="TableContents"/>
              <w:jc w:val="both"/>
              <w:rPr>
                <w:b/>
              </w:rPr>
            </w:pPr>
          </w:p>
        </w:tc>
        <w:tc>
          <w:tcPr>
            <w:tcW w:w="7324" w:type="dxa"/>
            <w:shd w:val="clear" w:color="auto" w:fill="E2EFD9" w:themeFill="accent6" w:themeFillTint="33"/>
            <w:tcMar>
              <w:top w:w="55" w:type="dxa"/>
              <w:left w:w="55" w:type="dxa"/>
              <w:bottom w:w="55" w:type="dxa"/>
              <w:right w:w="55" w:type="dxa"/>
            </w:tcMar>
          </w:tcPr>
          <w:p w14:paraId="073F514A" w14:textId="77777777" w:rsidR="008A076D" w:rsidRPr="008E4A29" w:rsidRDefault="008A076D" w:rsidP="008A076D">
            <w:pPr>
              <w:pStyle w:val="TableContents"/>
              <w:jc w:val="center"/>
              <w:rPr>
                <w:rFonts w:ascii="Calibri Light" w:hAnsi="Calibri Light"/>
                <w:b/>
                <w:szCs w:val="22"/>
              </w:rPr>
            </w:pPr>
            <w:r w:rsidRPr="000A78F8">
              <w:rPr>
                <w:rFonts w:ascii="Calibri Light" w:hAnsi="Calibri Light"/>
                <w:b/>
                <w:szCs w:val="22"/>
              </w:rPr>
              <w:t>Valorisation du bon comportement de l’élève</w:t>
            </w:r>
          </w:p>
        </w:tc>
      </w:tr>
      <w:tr w:rsidR="008A076D" w14:paraId="2782D363" w14:textId="77777777" w:rsidTr="009207C2">
        <w:trPr>
          <w:trHeight w:val="1837"/>
        </w:trPr>
        <w:tc>
          <w:tcPr>
            <w:tcW w:w="3452" w:type="dxa"/>
            <w:vMerge/>
            <w:shd w:val="clear" w:color="auto" w:fill="DEEAF6" w:themeFill="accent5" w:themeFillTint="33"/>
            <w:tcMar>
              <w:top w:w="55" w:type="dxa"/>
              <w:left w:w="55" w:type="dxa"/>
              <w:bottom w:w="55" w:type="dxa"/>
              <w:right w:w="55" w:type="dxa"/>
            </w:tcMar>
          </w:tcPr>
          <w:p w14:paraId="5A7AC7DE" w14:textId="77777777" w:rsidR="008A076D" w:rsidRDefault="008A076D" w:rsidP="008A076D">
            <w:pPr>
              <w:pStyle w:val="TableContents"/>
              <w:jc w:val="center"/>
              <w:rPr>
                <w:rFonts w:ascii="Calibri Light" w:hAnsi="Calibri Light"/>
                <w:b/>
              </w:rPr>
            </w:pPr>
          </w:p>
        </w:tc>
        <w:tc>
          <w:tcPr>
            <w:tcW w:w="7324" w:type="dxa"/>
            <w:shd w:val="clear" w:color="auto" w:fill="auto"/>
            <w:tcMar>
              <w:top w:w="55" w:type="dxa"/>
              <w:left w:w="55" w:type="dxa"/>
              <w:bottom w:w="55" w:type="dxa"/>
              <w:right w:w="55" w:type="dxa"/>
            </w:tcMar>
          </w:tcPr>
          <w:p w14:paraId="33527015"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7CA2A6B3"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06E20F67"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297584F6"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1C7AA118" w14:textId="77777777" w:rsidR="008A076D" w:rsidRPr="000A78F8" w:rsidRDefault="008A076D" w:rsidP="008A076D">
            <w:pPr>
              <w:pStyle w:val="TableContents"/>
              <w:rPr>
                <w:rFonts w:ascii="Calibri Light" w:hAnsi="Calibri Light"/>
                <w:b/>
                <w:szCs w:val="22"/>
              </w:rPr>
            </w:pPr>
            <w:r>
              <w:rPr>
                <w:rFonts w:ascii="Calibri Light" w:hAnsi="Calibri Light"/>
                <w:b/>
                <w:szCs w:val="22"/>
              </w:rPr>
              <w:t>-</w:t>
            </w:r>
          </w:p>
        </w:tc>
      </w:tr>
      <w:tr w:rsidR="008A076D" w14:paraId="65807B91" w14:textId="77777777" w:rsidTr="009207C2">
        <w:trPr>
          <w:trHeight w:val="182"/>
        </w:trPr>
        <w:tc>
          <w:tcPr>
            <w:tcW w:w="3452" w:type="dxa"/>
            <w:vMerge w:val="restart"/>
            <w:shd w:val="clear" w:color="auto" w:fill="DEEAF6" w:themeFill="accent5" w:themeFillTint="33"/>
            <w:tcMar>
              <w:top w:w="55" w:type="dxa"/>
              <w:left w:w="55" w:type="dxa"/>
              <w:bottom w:w="55" w:type="dxa"/>
              <w:right w:w="55" w:type="dxa"/>
            </w:tcMar>
          </w:tcPr>
          <w:p w14:paraId="60F4433F" w14:textId="77777777" w:rsidR="008A076D" w:rsidRPr="001B44AD" w:rsidRDefault="008A076D" w:rsidP="008A076D">
            <w:pPr>
              <w:pStyle w:val="TableContents"/>
              <w:jc w:val="center"/>
              <w:rPr>
                <w:rFonts w:ascii="Calibri Light" w:hAnsi="Calibri Light"/>
                <w:b/>
                <w:u w:val="single"/>
              </w:rPr>
            </w:pPr>
            <w:r w:rsidRPr="001B44AD">
              <w:rPr>
                <w:rFonts w:ascii="Calibri Light" w:hAnsi="Calibri Light"/>
                <w:b/>
                <w:u w:val="single"/>
              </w:rPr>
              <w:t>Palier 2</w:t>
            </w:r>
          </w:p>
          <w:p w14:paraId="15C4B044" w14:textId="77777777" w:rsidR="008A076D" w:rsidRDefault="008A076D" w:rsidP="008A076D">
            <w:pPr>
              <w:pStyle w:val="TableContents"/>
              <w:rPr>
                <w:rFonts w:ascii="Calibri Light" w:hAnsi="Calibri Light"/>
              </w:rPr>
            </w:pPr>
          </w:p>
          <w:p w14:paraId="35AAD527" w14:textId="77777777" w:rsidR="008A076D" w:rsidRDefault="008A076D" w:rsidP="008A076D">
            <w:pPr>
              <w:pStyle w:val="TableContents"/>
              <w:jc w:val="both"/>
            </w:pPr>
            <w:r w:rsidRPr="000A78F8">
              <w:rPr>
                <w:rFonts w:ascii="Calibri Light" w:hAnsi="Calibri Light"/>
                <w:b/>
                <w:sz w:val="22"/>
              </w:rPr>
              <w:t>L’élève commence à s’énerver mais parvient à se contenir</w:t>
            </w:r>
            <w:r>
              <w:rPr>
                <w:rFonts w:ascii="Calibri Light" w:hAnsi="Calibri Light"/>
                <w:sz w:val="22"/>
              </w:rPr>
              <w:t xml:space="preserve"> (reste à sa place par exemple).</w:t>
            </w:r>
          </w:p>
        </w:tc>
        <w:tc>
          <w:tcPr>
            <w:tcW w:w="7324" w:type="dxa"/>
            <w:shd w:val="clear" w:color="auto" w:fill="E2EFD9" w:themeFill="accent6" w:themeFillTint="33"/>
            <w:tcMar>
              <w:top w:w="55" w:type="dxa"/>
              <w:left w:w="55" w:type="dxa"/>
              <w:bottom w:w="55" w:type="dxa"/>
              <w:right w:w="55" w:type="dxa"/>
            </w:tcMar>
          </w:tcPr>
          <w:p w14:paraId="75C018B3" w14:textId="77777777" w:rsidR="008A076D" w:rsidRPr="000A78F8" w:rsidRDefault="008A076D" w:rsidP="008A076D">
            <w:pPr>
              <w:pStyle w:val="TableContents"/>
              <w:jc w:val="center"/>
              <w:rPr>
                <w:sz w:val="22"/>
                <w:szCs w:val="22"/>
              </w:rPr>
            </w:pPr>
            <w:r w:rsidRPr="000A78F8">
              <w:rPr>
                <w:rFonts w:ascii="Calibri Light" w:hAnsi="Calibri Light"/>
                <w:b/>
                <w:szCs w:val="22"/>
              </w:rPr>
              <w:t>Rappel des règles de la classe</w:t>
            </w:r>
          </w:p>
        </w:tc>
      </w:tr>
      <w:tr w:rsidR="008A076D" w14:paraId="08E2DBB9" w14:textId="77777777" w:rsidTr="009207C2">
        <w:trPr>
          <w:trHeight w:val="1856"/>
        </w:trPr>
        <w:tc>
          <w:tcPr>
            <w:tcW w:w="3452" w:type="dxa"/>
            <w:vMerge/>
            <w:shd w:val="clear" w:color="auto" w:fill="DEEAF6" w:themeFill="accent5" w:themeFillTint="33"/>
            <w:tcMar>
              <w:top w:w="55" w:type="dxa"/>
              <w:left w:w="55" w:type="dxa"/>
              <w:bottom w:w="55" w:type="dxa"/>
              <w:right w:w="55" w:type="dxa"/>
            </w:tcMar>
          </w:tcPr>
          <w:p w14:paraId="0D11634A" w14:textId="77777777" w:rsidR="008A076D" w:rsidRDefault="008A076D" w:rsidP="008A076D">
            <w:pPr>
              <w:pStyle w:val="TableContents"/>
              <w:jc w:val="center"/>
              <w:rPr>
                <w:rFonts w:ascii="Calibri Light" w:hAnsi="Calibri Light"/>
                <w:b/>
              </w:rPr>
            </w:pPr>
          </w:p>
        </w:tc>
        <w:tc>
          <w:tcPr>
            <w:tcW w:w="7324" w:type="dxa"/>
            <w:shd w:val="clear" w:color="auto" w:fill="auto"/>
            <w:tcMar>
              <w:top w:w="55" w:type="dxa"/>
              <w:left w:w="55" w:type="dxa"/>
              <w:bottom w:w="55" w:type="dxa"/>
              <w:right w:w="55" w:type="dxa"/>
            </w:tcMar>
          </w:tcPr>
          <w:p w14:paraId="6F1AB9CA"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6F566527"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60738339"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4A7E1DDD"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634C804C" w14:textId="77777777" w:rsidR="008A076D" w:rsidRPr="000A78F8" w:rsidRDefault="008A076D" w:rsidP="008A076D">
            <w:pPr>
              <w:pStyle w:val="TableContents"/>
              <w:rPr>
                <w:rFonts w:ascii="Calibri Light" w:hAnsi="Calibri Light"/>
                <w:b/>
                <w:szCs w:val="22"/>
              </w:rPr>
            </w:pPr>
            <w:r>
              <w:rPr>
                <w:rFonts w:ascii="Calibri Light" w:hAnsi="Calibri Light"/>
                <w:b/>
                <w:szCs w:val="22"/>
              </w:rPr>
              <w:t>-</w:t>
            </w:r>
          </w:p>
        </w:tc>
      </w:tr>
      <w:tr w:rsidR="008A076D" w14:paraId="4FD4334F" w14:textId="77777777" w:rsidTr="009207C2">
        <w:trPr>
          <w:trHeight w:val="202"/>
        </w:trPr>
        <w:tc>
          <w:tcPr>
            <w:tcW w:w="3452" w:type="dxa"/>
            <w:vMerge w:val="restart"/>
            <w:shd w:val="clear" w:color="auto" w:fill="DEEAF6" w:themeFill="accent5" w:themeFillTint="33"/>
            <w:tcMar>
              <w:top w:w="55" w:type="dxa"/>
              <w:left w:w="55" w:type="dxa"/>
              <w:bottom w:w="55" w:type="dxa"/>
              <w:right w:w="55" w:type="dxa"/>
            </w:tcMar>
          </w:tcPr>
          <w:p w14:paraId="02140235" w14:textId="77777777" w:rsidR="008A076D" w:rsidRPr="001B44AD" w:rsidRDefault="008A076D" w:rsidP="008A076D">
            <w:pPr>
              <w:pStyle w:val="TableContents"/>
              <w:jc w:val="center"/>
              <w:rPr>
                <w:rFonts w:ascii="Calibri Light" w:hAnsi="Calibri Light"/>
                <w:b/>
                <w:u w:val="single"/>
              </w:rPr>
            </w:pPr>
            <w:r w:rsidRPr="001B44AD">
              <w:rPr>
                <w:rFonts w:ascii="Calibri Light" w:hAnsi="Calibri Light"/>
                <w:b/>
                <w:u w:val="single"/>
              </w:rPr>
              <w:t>Palier 3</w:t>
            </w:r>
          </w:p>
          <w:p w14:paraId="54A54EFE" w14:textId="77777777" w:rsidR="008A076D" w:rsidRDefault="008A076D" w:rsidP="008A076D">
            <w:pPr>
              <w:pStyle w:val="TableContents"/>
              <w:rPr>
                <w:rFonts w:ascii="Calibri Light" w:hAnsi="Calibri Light"/>
              </w:rPr>
            </w:pPr>
          </w:p>
          <w:p w14:paraId="64D458C4" w14:textId="77777777" w:rsidR="008A076D" w:rsidRDefault="008A076D" w:rsidP="008A076D">
            <w:pPr>
              <w:pStyle w:val="TableContents"/>
              <w:jc w:val="both"/>
              <w:rPr>
                <w:rFonts w:ascii="Calibri Light" w:hAnsi="Calibri Light"/>
                <w:b/>
              </w:rPr>
            </w:pPr>
            <w:r w:rsidRPr="000A78F8">
              <w:rPr>
                <w:rFonts w:ascii="Calibri Light" w:hAnsi="Calibri Light"/>
                <w:b/>
              </w:rPr>
              <w:t>L’élève s’énerve et a des difficultés à se contenir et gêne le bon déroulement de la classe.</w:t>
            </w:r>
          </w:p>
          <w:p w14:paraId="415E36A9" w14:textId="77777777" w:rsidR="008A076D" w:rsidRPr="000A78F8" w:rsidRDefault="008A076D" w:rsidP="008A076D">
            <w:pPr>
              <w:pStyle w:val="TableContents"/>
              <w:jc w:val="both"/>
              <w:rPr>
                <w:rFonts w:ascii="Calibri Light" w:hAnsi="Calibri Light"/>
                <w:b/>
              </w:rPr>
            </w:pPr>
          </w:p>
        </w:tc>
        <w:tc>
          <w:tcPr>
            <w:tcW w:w="7324" w:type="dxa"/>
            <w:shd w:val="clear" w:color="auto" w:fill="E2EFD9" w:themeFill="accent6" w:themeFillTint="33"/>
            <w:tcMar>
              <w:top w:w="55" w:type="dxa"/>
              <w:left w:w="55" w:type="dxa"/>
              <w:bottom w:w="55" w:type="dxa"/>
              <w:right w:w="55" w:type="dxa"/>
            </w:tcMar>
          </w:tcPr>
          <w:p w14:paraId="5663DAF8" w14:textId="77777777" w:rsidR="008A076D" w:rsidRPr="000A78F8" w:rsidRDefault="008A076D" w:rsidP="008A076D">
            <w:pPr>
              <w:pStyle w:val="TableContents"/>
              <w:jc w:val="center"/>
              <w:rPr>
                <w:rFonts w:ascii="Calibri Light" w:hAnsi="Calibri Light"/>
                <w:i/>
                <w:sz w:val="22"/>
                <w:szCs w:val="22"/>
              </w:rPr>
            </w:pPr>
            <w:r w:rsidRPr="000A78F8">
              <w:rPr>
                <w:rFonts w:ascii="Calibri Light" w:hAnsi="Calibri Light"/>
                <w:b/>
                <w:szCs w:val="22"/>
              </w:rPr>
              <w:t>Mise en retrait au sein de la classe.</w:t>
            </w:r>
          </w:p>
        </w:tc>
      </w:tr>
      <w:tr w:rsidR="008A076D" w14:paraId="5E58B6B3" w14:textId="77777777" w:rsidTr="009207C2">
        <w:trPr>
          <w:trHeight w:val="1740"/>
        </w:trPr>
        <w:tc>
          <w:tcPr>
            <w:tcW w:w="3452" w:type="dxa"/>
            <w:vMerge/>
            <w:shd w:val="clear" w:color="auto" w:fill="DEEAF6" w:themeFill="accent5" w:themeFillTint="33"/>
            <w:tcMar>
              <w:top w:w="55" w:type="dxa"/>
              <w:left w:w="55" w:type="dxa"/>
              <w:bottom w:w="55" w:type="dxa"/>
              <w:right w:w="55" w:type="dxa"/>
            </w:tcMar>
          </w:tcPr>
          <w:p w14:paraId="1AC14806" w14:textId="77777777" w:rsidR="008A076D" w:rsidRDefault="008A076D" w:rsidP="008A076D">
            <w:pPr>
              <w:pStyle w:val="TableContents"/>
              <w:jc w:val="center"/>
              <w:rPr>
                <w:rFonts w:ascii="Calibri Light" w:hAnsi="Calibri Light"/>
                <w:b/>
              </w:rPr>
            </w:pPr>
          </w:p>
        </w:tc>
        <w:tc>
          <w:tcPr>
            <w:tcW w:w="7324" w:type="dxa"/>
            <w:shd w:val="clear" w:color="auto" w:fill="auto"/>
            <w:tcMar>
              <w:top w:w="55" w:type="dxa"/>
              <w:left w:w="55" w:type="dxa"/>
              <w:bottom w:w="55" w:type="dxa"/>
              <w:right w:w="55" w:type="dxa"/>
            </w:tcMar>
          </w:tcPr>
          <w:p w14:paraId="03F4DE5B"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64030A2B"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63AA0DE7"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0DE4418B"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08B3372F" w14:textId="77777777" w:rsidR="008A076D" w:rsidRPr="000A78F8" w:rsidRDefault="008A076D" w:rsidP="008A076D">
            <w:pPr>
              <w:pStyle w:val="TableContents"/>
              <w:rPr>
                <w:rFonts w:ascii="Calibri Light" w:hAnsi="Calibri Light"/>
                <w:b/>
                <w:szCs w:val="22"/>
              </w:rPr>
            </w:pPr>
            <w:r>
              <w:rPr>
                <w:rFonts w:ascii="Calibri Light" w:hAnsi="Calibri Light"/>
                <w:b/>
                <w:szCs w:val="22"/>
              </w:rPr>
              <w:t>-</w:t>
            </w:r>
          </w:p>
        </w:tc>
      </w:tr>
      <w:tr w:rsidR="008A076D" w14:paraId="096B5A19" w14:textId="77777777" w:rsidTr="009207C2">
        <w:trPr>
          <w:trHeight w:val="65"/>
        </w:trPr>
        <w:tc>
          <w:tcPr>
            <w:tcW w:w="3452" w:type="dxa"/>
            <w:vMerge w:val="restart"/>
            <w:shd w:val="clear" w:color="auto" w:fill="DEEAF6" w:themeFill="accent5" w:themeFillTint="33"/>
            <w:tcMar>
              <w:top w:w="55" w:type="dxa"/>
              <w:left w:w="55" w:type="dxa"/>
              <w:bottom w:w="55" w:type="dxa"/>
              <w:right w:w="55" w:type="dxa"/>
            </w:tcMar>
          </w:tcPr>
          <w:p w14:paraId="0C65ECD0" w14:textId="77777777" w:rsidR="008A076D" w:rsidRPr="001B44AD" w:rsidRDefault="008A076D" w:rsidP="008A076D">
            <w:pPr>
              <w:pStyle w:val="TableContents"/>
              <w:jc w:val="center"/>
              <w:rPr>
                <w:rFonts w:ascii="Calibri Light" w:hAnsi="Calibri Light"/>
                <w:b/>
                <w:u w:val="single"/>
              </w:rPr>
            </w:pPr>
            <w:r w:rsidRPr="001B44AD">
              <w:rPr>
                <w:rFonts w:ascii="Calibri Light" w:hAnsi="Calibri Light"/>
                <w:b/>
                <w:u w:val="single"/>
              </w:rPr>
              <w:t>Palier 4</w:t>
            </w:r>
          </w:p>
          <w:p w14:paraId="3D3A9DBC" w14:textId="77777777" w:rsidR="008A076D" w:rsidRDefault="008A076D" w:rsidP="008A076D">
            <w:pPr>
              <w:pStyle w:val="TableContents"/>
              <w:rPr>
                <w:rFonts w:ascii="Calibri Light" w:hAnsi="Calibri Light"/>
              </w:rPr>
            </w:pPr>
          </w:p>
          <w:p w14:paraId="0CC21BA7" w14:textId="0EE83C90" w:rsidR="008A076D" w:rsidRPr="000A78F8" w:rsidRDefault="008A076D" w:rsidP="008A076D">
            <w:pPr>
              <w:pStyle w:val="TableContents"/>
              <w:jc w:val="both"/>
              <w:rPr>
                <w:rFonts w:ascii="Calibri Light" w:hAnsi="Calibri Light"/>
                <w:b/>
              </w:rPr>
            </w:pPr>
            <w:r w:rsidRPr="000A78F8">
              <w:rPr>
                <w:rFonts w:ascii="Calibri Light" w:hAnsi="Calibri Light"/>
                <w:b/>
              </w:rPr>
              <w:t>L’élève est énervé, empêche le bon déroulement de la classe voire se met en danger ou met en danger les autres</w:t>
            </w:r>
            <w:r w:rsidR="001B44AD">
              <w:rPr>
                <w:rFonts w:ascii="Calibri Light" w:hAnsi="Calibri Light"/>
                <w:b/>
              </w:rPr>
              <w:t>.</w:t>
            </w:r>
          </w:p>
        </w:tc>
        <w:tc>
          <w:tcPr>
            <w:tcW w:w="7324" w:type="dxa"/>
            <w:shd w:val="clear" w:color="auto" w:fill="E2EFD9" w:themeFill="accent6" w:themeFillTint="33"/>
            <w:tcMar>
              <w:top w:w="55" w:type="dxa"/>
              <w:left w:w="55" w:type="dxa"/>
              <w:bottom w:w="55" w:type="dxa"/>
              <w:right w:w="55" w:type="dxa"/>
            </w:tcMar>
          </w:tcPr>
          <w:p w14:paraId="0DAB8DCB" w14:textId="77777777" w:rsidR="008A076D" w:rsidRPr="000A78F8" w:rsidRDefault="008A076D" w:rsidP="008A076D">
            <w:pPr>
              <w:pStyle w:val="TableContents"/>
              <w:jc w:val="center"/>
              <w:rPr>
                <w:sz w:val="22"/>
              </w:rPr>
            </w:pPr>
            <w:r w:rsidRPr="000A78F8">
              <w:rPr>
                <w:rFonts w:ascii="Calibri Light" w:hAnsi="Calibri Light"/>
                <w:b/>
              </w:rPr>
              <w:t>Mise à l'écart temporaire de la classe</w:t>
            </w:r>
          </w:p>
        </w:tc>
      </w:tr>
      <w:tr w:rsidR="008A076D" w14:paraId="5F4192E5" w14:textId="77777777" w:rsidTr="009207C2">
        <w:trPr>
          <w:trHeight w:val="1690"/>
        </w:trPr>
        <w:tc>
          <w:tcPr>
            <w:tcW w:w="3452" w:type="dxa"/>
            <w:vMerge/>
            <w:shd w:val="clear" w:color="auto" w:fill="DEEAF6" w:themeFill="accent5" w:themeFillTint="33"/>
            <w:tcMar>
              <w:top w:w="55" w:type="dxa"/>
              <w:left w:w="55" w:type="dxa"/>
              <w:bottom w:w="55" w:type="dxa"/>
              <w:right w:w="55" w:type="dxa"/>
            </w:tcMar>
          </w:tcPr>
          <w:p w14:paraId="766C3125" w14:textId="77777777" w:rsidR="008A076D" w:rsidRDefault="008A076D" w:rsidP="008A076D">
            <w:pPr>
              <w:pStyle w:val="TableContents"/>
              <w:jc w:val="center"/>
              <w:rPr>
                <w:rFonts w:ascii="Calibri Light" w:hAnsi="Calibri Light"/>
                <w:b/>
              </w:rPr>
            </w:pPr>
          </w:p>
        </w:tc>
        <w:tc>
          <w:tcPr>
            <w:tcW w:w="7324" w:type="dxa"/>
            <w:shd w:val="clear" w:color="auto" w:fill="auto"/>
            <w:tcMar>
              <w:top w:w="55" w:type="dxa"/>
              <w:left w:w="55" w:type="dxa"/>
              <w:bottom w:w="55" w:type="dxa"/>
              <w:right w:w="55" w:type="dxa"/>
            </w:tcMar>
          </w:tcPr>
          <w:p w14:paraId="2FA63DE5"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17A151EF"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22D10C34"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48CDDA37"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1C395A15" w14:textId="77777777" w:rsidR="008A076D" w:rsidRPr="000A78F8" w:rsidRDefault="008A076D" w:rsidP="008A076D">
            <w:pPr>
              <w:pStyle w:val="TableContents"/>
              <w:rPr>
                <w:rFonts w:ascii="Calibri Light" w:hAnsi="Calibri Light"/>
                <w:b/>
              </w:rPr>
            </w:pPr>
            <w:r>
              <w:rPr>
                <w:rFonts w:ascii="Calibri Light" w:hAnsi="Calibri Light"/>
                <w:b/>
                <w:szCs w:val="22"/>
              </w:rPr>
              <w:t>-</w:t>
            </w:r>
          </w:p>
        </w:tc>
      </w:tr>
      <w:tr w:rsidR="008A076D" w14:paraId="6E5D2929" w14:textId="77777777" w:rsidTr="009207C2">
        <w:trPr>
          <w:trHeight w:val="380"/>
        </w:trPr>
        <w:tc>
          <w:tcPr>
            <w:tcW w:w="3452" w:type="dxa"/>
            <w:vMerge w:val="restart"/>
            <w:shd w:val="clear" w:color="auto" w:fill="DEEAF6" w:themeFill="accent5" w:themeFillTint="33"/>
            <w:tcMar>
              <w:top w:w="55" w:type="dxa"/>
              <w:left w:w="55" w:type="dxa"/>
              <w:bottom w:w="55" w:type="dxa"/>
              <w:right w:w="55" w:type="dxa"/>
            </w:tcMar>
          </w:tcPr>
          <w:p w14:paraId="71AD4F07" w14:textId="77777777" w:rsidR="008A076D" w:rsidRPr="001B44AD" w:rsidRDefault="008A076D" w:rsidP="008A076D">
            <w:pPr>
              <w:pStyle w:val="TableContents"/>
              <w:jc w:val="center"/>
              <w:rPr>
                <w:rFonts w:ascii="Calibri Light" w:hAnsi="Calibri Light"/>
                <w:b/>
                <w:u w:val="single"/>
              </w:rPr>
            </w:pPr>
            <w:r w:rsidRPr="001B44AD">
              <w:rPr>
                <w:rFonts w:ascii="Calibri Light" w:hAnsi="Calibri Light"/>
                <w:b/>
                <w:u w:val="single"/>
              </w:rPr>
              <w:t>Palier 5</w:t>
            </w:r>
          </w:p>
          <w:p w14:paraId="20BDB8B4" w14:textId="77777777" w:rsidR="008A076D" w:rsidRDefault="008A076D" w:rsidP="008A076D">
            <w:pPr>
              <w:pStyle w:val="TableContents"/>
              <w:rPr>
                <w:rFonts w:ascii="Calibri Light" w:hAnsi="Calibri Light"/>
              </w:rPr>
            </w:pPr>
          </w:p>
          <w:p w14:paraId="2963A04B" w14:textId="29C1F6C5" w:rsidR="008A076D" w:rsidRPr="000A78F8" w:rsidRDefault="008A076D" w:rsidP="008A076D">
            <w:pPr>
              <w:pStyle w:val="TableContents"/>
              <w:jc w:val="both"/>
              <w:rPr>
                <w:rFonts w:ascii="Calibri Light" w:hAnsi="Calibri Light"/>
                <w:b/>
              </w:rPr>
            </w:pPr>
            <w:r w:rsidRPr="000A78F8">
              <w:rPr>
                <w:rFonts w:ascii="Calibri Light" w:hAnsi="Calibri Light"/>
                <w:b/>
              </w:rPr>
              <w:t>Ni l’élève, ni les adultes ne parviennent à faire baisser l’intensité de la cris</w:t>
            </w:r>
            <w:r w:rsidR="001B44AD">
              <w:rPr>
                <w:rFonts w:ascii="Calibri Light" w:hAnsi="Calibri Light"/>
                <w:b/>
              </w:rPr>
              <w:t>e.</w:t>
            </w:r>
          </w:p>
        </w:tc>
        <w:tc>
          <w:tcPr>
            <w:tcW w:w="7324" w:type="dxa"/>
            <w:shd w:val="clear" w:color="auto" w:fill="E2EFD9" w:themeFill="accent6" w:themeFillTint="33"/>
            <w:tcMar>
              <w:top w:w="55" w:type="dxa"/>
              <w:left w:w="55" w:type="dxa"/>
              <w:bottom w:w="55" w:type="dxa"/>
              <w:right w:w="55" w:type="dxa"/>
            </w:tcMar>
          </w:tcPr>
          <w:p w14:paraId="6E091AFC" w14:textId="77777777" w:rsidR="008A076D" w:rsidRPr="000A78F8" w:rsidRDefault="008A076D" w:rsidP="008A076D">
            <w:pPr>
              <w:pStyle w:val="TableContents"/>
              <w:jc w:val="center"/>
              <w:rPr>
                <w:rFonts w:ascii="Calibri Light" w:hAnsi="Calibri Light"/>
                <w:iCs/>
                <w:sz w:val="22"/>
              </w:rPr>
            </w:pPr>
            <w:r w:rsidRPr="000A78F8">
              <w:rPr>
                <w:rFonts w:ascii="Calibri Light" w:hAnsi="Calibri Light"/>
                <w:b/>
              </w:rPr>
              <w:t>Remise temporaire à la famille</w:t>
            </w:r>
          </w:p>
        </w:tc>
      </w:tr>
      <w:tr w:rsidR="008A076D" w14:paraId="4C5D5E23" w14:textId="77777777" w:rsidTr="009207C2">
        <w:trPr>
          <w:trHeight w:val="2131"/>
        </w:trPr>
        <w:tc>
          <w:tcPr>
            <w:tcW w:w="3452" w:type="dxa"/>
            <w:vMerge/>
            <w:shd w:val="clear" w:color="auto" w:fill="DEEAF6" w:themeFill="accent5" w:themeFillTint="33"/>
            <w:tcMar>
              <w:top w:w="55" w:type="dxa"/>
              <w:left w:w="55" w:type="dxa"/>
              <w:bottom w:w="55" w:type="dxa"/>
              <w:right w:w="55" w:type="dxa"/>
            </w:tcMar>
          </w:tcPr>
          <w:p w14:paraId="0700EE3A" w14:textId="77777777" w:rsidR="008A076D" w:rsidRDefault="008A076D" w:rsidP="008A076D">
            <w:pPr>
              <w:pStyle w:val="TableContents"/>
              <w:jc w:val="center"/>
              <w:rPr>
                <w:rFonts w:ascii="Calibri Light" w:hAnsi="Calibri Light"/>
                <w:b/>
              </w:rPr>
            </w:pPr>
          </w:p>
        </w:tc>
        <w:tc>
          <w:tcPr>
            <w:tcW w:w="7324" w:type="dxa"/>
            <w:shd w:val="clear" w:color="auto" w:fill="auto"/>
            <w:tcMar>
              <w:top w:w="55" w:type="dxa"/>
              <w:left w:w="55" w:type="dxa"/>
              <w:bottom w:w="55" w:type="dxa"/>
              <w:right w:w="55" w:type="dxa"/>
            </w:tcMar>
          </w:tcPr>
          <w:p w14:paraId="49BFE2F0"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6171F00C"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6B12D48C"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4C70F70B" w14:textId="77777777" w:rsidR="008A076D" w:rsidRDefault="008A076D" w:rsidP="008A076D">
            <w:pPr>
              <w:pStyle w:val="TableContents"/>
              <w:rPr>
                <w:rFonts w:ascii="Calibri Light" w:hAnsi="Calibri Light"/>
                <w:b/>
                <w:szCs w:val="22"/>
              </w:rPr>
            </w:pPr>
            <w:r>
              <w:rPr>
                <w:rFonts w:ascii="Calibri Light" w:hAnsi="Calibri Light"/>
                <w:b/>
                <w:szCs w:val="22"/>
              </w:rPr>
              <w:t>-</w:t>
            </w:r>
          </w:p>
          <w:p w14:paraId="24C24853" w14:textId="77777777" w:rsidR="008A076D" w:rsidRPr="000A78F8" w:rsidRDefault="008A076D" w:rsidP="008A076D">
            <w:pPr>
              <w:pStyle w:val="TableContents"/>
              <w:rPr>
                <w:rFonts w:ascii="Calibri Light" w:hAnsi="Calibri Light"/>
                <w:b/>
              </w:rPr>
            </w:pPr>
            <w:r>
              <w:rPr>
                <w:rFonts w:ascii="Calibri Light" w:hAnsi="Calibri Light"/>
                <w:b/>
                <w:szCs w:val="22"/>
              </w:rPr>
              <w:t>-</w:t>
            </w:r>
          </w:p>
        </w:tc>
      </w:tr>
    </w:tbl>
    <w:p w14:paraId="1501E308" w14:textId="1596BA7B" w:rsidR="0054121A" w:rsidRDefault="000A78F8" w:rsidP="0015293B">
      <w:pPr>
        <w:pStyle w:val="Standard"/>
        <w:rPr>
          <w:rFonts w:cs="Times New Roman"/>
          <w:b/>
          <w:bCs/>
          <w:sz w:val="40"/>
          <w:szCs w:val="40"/>
        </w:rPr>
      </w:pPr>
      <w:r>
        <w:rPr>
          <w:b/>
          <w:sz w:val="40"/>
          <w:szCs w:val="40"/>
          <w:u w:val="single"/>
        </w:rPr>
        <w:t>A</w:t>
      </w:r>
      <w:r w:rsidRPr="00EA0426">
        <w:rPr>
          <w:sz w:val="40"/>
          <w:szCs w:val="40"/>
          <w:u w:val="single"/>
        </w:rPr>
        <w:t>nnexe</w:t>
      </w:r>
      <w:r w:rsidR="008E4A29">
        <w:rPr>
          <w:sz w:val="40"/>
          <w:szCs w:val="40"/>
          <w:u w:val="single"/>
        </w:rPr>
        <w:t xml:space="preserve"> 2</w:t>
      </w:r>
      <w:r w:rsidRPr="00EA0426">
        <w:rPr>
          <w:sz w:val="40"/>
          <w:szCs w:val="40"/>
          <w:u w:val="single"/>
        </w:rPr>
        <w:t> :</w:t>
      </w:r>
      <w:r w:rsidRPr="00EA0426">
        <w:rPr>
          <w:sz w:val="40"/>
          <w:szCs w:val="40"/>
        </w:rPr>
        <w:t xml:space="preserve"> </w:t>
      </w:r>
      <w:r w:rsidR="008E4A29">
        <w:rPr>
          <w:rFonts w:cs="Times New Roman"/>
          <w:b/>
          <w:bCs/>
          <w:sz w:val="40"/>
          <w:szCs w:val="40"/>
        </w:rPr>
        <w:t>Adapter le protocole à la situation d</w:t>
      </w:r>
      <w:r w:rsidR="0054121A">
        <w:rPr>
          <w:rFonts w:cs="Times New Roman"/>
          <w:b/>
          <w:bCs/>
          <w:sz w:val="40"/>
          <w:szCs w:val="40"/>
        </w:rPr>
        <w:t>e</w:t>
      </w:r>
      <w:r w:rsidR="008E4A29">
        <w:rPr>
          <w:rFonts w:cs="Times New Roman"/>
          <w:b/>
          <w:bCs/>
          <w:sz w:val="40"/>
          <w:szCs w:val="40"/>
        </w:rPr>
        <w:t xml:space="preserve"> l’élève</w:t>
      </w:r>
    </w:p>
    <w:p w14:paraId="0FD7320F" w14:textId="1FCD3D47" w:rsidR="008E4A29" w:rsidRPr="001B44AD" w:rsidRDefault="008E4A29" w:rsidP="0054121A">
      <w:pPr>
        <w:pStyle w:val="Standard"/>
        <w:pageBreakBefore/>
        <w:ind w:left="3545" w:hanging="2126"/>
        <w:rPr>
          <w:rFonts w:asciiTheme="minorHAnsi" w:hAnsiTheme="minorHAnsi" w:cstheme="minorHAnsi"/>
          <w:sz w:val="32"/>
          <w:szCs w:val="32"/>
        </w:rPr>
      </w:pPr>
      <w:r w:rsidRPr="001B44AD">
        <w:rPr>
          <w:rFonts w:asciiTheme="minorHAnsi" w:hAnsiTheme="minorHAnsi" w:cstheme="minorHAnsi"/>
          <w:b/>
          <w:sz w:val="40"/>
          <w:szCs w:val="40"/>
          <w:u w:val="single"/>
        </w:rPr>
        <w:lastRenderedPageBreak/>
        <w:t>A</w:t>
      </w:r>
      <w:r w:rsidRPr="001B44AD">
        <w:rPr>
          <w:rFonts w:asciiTheme="minorHAnsi" w:hAnsiTheme="minorHAnsi" w:cstheme="minorHAnsi"/>
          <w:sz w:val="40"/>
          <w:szCs w:val="40"/>
          <w:u w:val="single"/>
        </w:rPr>
        <w:t>nnexe 3</w:t>
      </w:r>
      <w:r w:rsidR="0054121A" w:rsidRPr="001B44AD">
        <w:rPr>
          <w:rFonts w:asciiTheme="minorHAnsi" w:hAnsiTheme="minorHAnsi" w:cstheme="minorHAnsi"/>
          <w:sz w:val="40"/>
          <w:szCs w:val="40"/>
        </w:rPr>
        <w:tab/>
      </w:r>
      <w:r w:rsidRPr="001B44AD">
        <w:rPr>
          <w:rFonts w:asciiTheme="minorHAnsi" w:hAnsiTheme="minorHAnsi" w:cstheme="minorHAnsi"/>
          <w:b/>
          <w:bCs/>
          <w:sz w:val="40"/>
          <w:szCs w:val="40"/>
        </w:rPr>
        <w:t xml:space="preserve">L’échelle de mes émotions : </w:t>
      </w:r>
      <w:r w:rsidR="0054121A" w:rsidRPr="001B44AD">
        <w:rPr>
          <w:rFonts w:asciiTheme="minorHAnsi" w:hAnsiTheme="minorHAnsi" w:cstheme="minorHAnsi"/>
          <w:b/>
          <w:bCs/>
          <w:sz w:val="40"/>
          <w:szCs w:val="40"/>
        </w:rPr>
        <w:t xml:space="preserve">                                                                                    </w:t>
      </w:r>
      <w:r w:rsidRPr="001B44AD">
        <w:rPr>
          <w:rFonts w:asciiTheme="minorHAnsi" w:hAnsiTheme="minorHAnsi" w:cstheme="minorHAnsi"/>
          <w:b/>
          <w:bCs/>
          <w:sz w:val="40"/>
          <w:szCs w:val="40"/>
        </w:rPr>
        <w:t>Mieux comprendre pour mieux agir</w:t>
      </w:r>
    </w:p>
    <w:p w14:paraId="0D6DCEEE" w14:textId="1D31249E" w:rsidR="0005062A" w:rsidRDefault="0005062A">
      <w:pPr>
        <w:pStyle w:val="Standard"/>
        <w:rPr>
          <w:rFonts w:ascii="Arial" w:hAnsi="Arial"/>
          <w:b/>
          <w:bCs/>
        </w:rPr>
      </w:pPr>
    </w:p>
    <w:p w14:paraId="015689A2" w14:textId="6294771D" w:rsidR="0054121A" w:rsidRDefault="0054121A">
      <w:pPr>
        <w:pStyle w:val="Standard"/>
        <w:rPr>
          <w:rFonts w:ascii="Arial" w:hAnsi="Arial"/>
          <w:b/>
          <w:bCs/>
        </w:rPr>
      </w:pPr>
    </w:p>
    <w:p w14:paraId="333EAC14" w14:textId="3401E5A4" w:rsidR="0054121A" w:rsidRDefault="0054121A">
      <w:pPr>
        <w:pStyle w:val="Standard"/>
        <w:rPr>
          <w:rFonts w:ascii="Arial" w:hAnsi="Arial"/>
          <w:b/>
          <w:bCs/>
        </w:rPr>
      </w:pPr>
    </w:p>
    <w:p w14:paraId="6A2DCC76" w14:textId="293E0ED8" w:rsidR="0054121A" w:rsidRDefault="0054121A">
      <w:pPr>
        <w:pStyle w:val="Standard"/>
      </w:pPr>
      <w:r>
        <w:rPr>
          <w:noProof/>
          <w:lang w:eastAsia="fr-FR" w:bidi="ar-SA"/>
        </w:rPr>
        <mc:AlternateContent>
          <mc:Choice Requires="wpg">
            <w:drawing>
              <wp:anchor distT="0" distB="0" distL="114300" distR="114300" simplePos="0" relativeHeight="251668480" behindDoc="0" locked="0" layoutInCell="1" allowOverlap="1" wp14:anchorId="3A95CC33" wp14:editId="2CB064E9">
                <wp:simplePos x="0" y="0"/>
                <wp:positionH relativeFrom="column">
                  <wp:posOffset>256939</wp:posOffset>
                </wp:positionH>
                <wp:positionV relativeFrom="paragraph">
                  <wp:posOffset>72354</wp:posOffset>
                </wp:positionV>
                <wp:extent cx="6508853" cy="5975395"/>
                <wp:effectExtent l="38100" t="38100" r="25400" b="25400"/>
                <wp:wrapNone/>
                <wp:docPr id="29" name="Groupe 29"/>
                <wp:cNvGraphicFramePr/>
                <a:graphic xmlns:a="http://schemas.openxmlformats.org/drawingml/2006/main">
                  <a:graphicData uri="http://schemas.microsoft.com/office/word/2010/wordprocessingGroup">
                    <wpg:wgp>
                      <wpg:cNvGrpSpPr/>
                      <wpg:grpSpPr>
                        <a:xfrm>
                          <a:off x="0" y="0"/>
                          <a:ext cx="6508853" cy="5975395"/>
                          <a:chOff x="0" y="0"/>
                          <a:chExt cx="6508853" cy="5975395"/>
                        </a:xfrm>
                      </wpg:grpSpPr>
                      <wps:wsp>
                        <wps:cNvPr id="2" name="Forme libre : forme 1"/>
                        <wps:cNvSpPr/>
                        <wps:spPr>
                          <a:xfrm>
                            <a:off x="0" y="7557"/>
                            <a:ext cx="322455" cy="590957"/>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99FF66"/>
                          </a:solidFill>
                          <a:ln w="71643" cap="flat">
                            <a:solidFill>
                              <a:srgbClr val="000000"/>
                            </a:solidFill>
                            <a:prstDash val="solid"/>
                            <a:miter/>
                          </a:ln>
                        </wps:spPr>
                        <wps:txbx>
                          <w:txbxContent>
                            <w:p w14:paraId="4B607475" w14:textId="77777777" w:rsidR="0054121A" w:rsidRDefault="0054121A" w:rsidP="0054121A">
                              <w:pPr>
                                <w:jc w:val="center"/>
                              </w:pPr>
                              <w:r>
                                <w:rPr>
                                  <w:rFonts w:ascii="Arial" w:hAnsi="Arial"/>
                                  <w:b/>
                                  <w:bCs/>
                                </w:rPr>
                                <w:t>1</w:t>
                              </w:r>
                            </w:p>
                          </w:txbxContent>
                        </wps:txbx>
                        <wps:bodyPr vert="horz" wrap="none" lIns="35643" tIns="35643" rIns="35643" bIns="35643" anchor="ctr" anchorCtr="0" compatLnSpc="0">
                          <a:noAutofit/>
                        </wps:bodyPr>
                      </wps:wsp>
                      <wps:wsp>
                        <wps:cNvPr id="4" name="Forme libre : forme 4"/>
                        <wps:cNvSpPr/>
                        <wps:spPr>
                          <a:xfrm>
                            <a:off x="0" y="1057975"/>
                            <a:ext cx="322455" cy="590957"/>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FFCC00"/>
                          </a:solidFill>
                          <a:ln w="71643" cap="flat">
                            <a:solidFill>
                              <a:srgbClr val="000000"/>
                            </a:solidFill>
                            <a:prstDash val="solid"/>
                            <a:miter/>
                          </a:ln>
                        </wps:spPr>
                        <wps:txbx>
                          <w:txbxContent>
                            <w:p w14:paraId="4E608C09" w14:textId="77777777" w:rsidR="0054121A" w:rsidRDefault="0054121A" w:rsidP="0054121A">
                              <w:pPr>
                                <w:jc w:val="center"/>
                              </w:pPr>
                              <w:r>
                                <w:rPr>
                                  <w:rFonts w:ascii="Arial" w:hAnsi="Arial"/>
                                  <w:b/>
                                  <w:bCs/>
                                </w:rPr>
                                <w:t>2</w:t>
                              </w:r>
                            </w:p>
                          </w:txbxContent>
                        </wps:txbx>
                        <wps:bodyPr vert="horz" wrap="none" lIns="35643" tIns="35643" rIns="35643" bIns="35643" anchor="ctr" anchorCtr="0" compatLnSpc="0">
                          <a:noAutofit/>
                        </wps:bodyPr>
                      </wps:wsp>
                      <wps:wsp>
                        <wps:cNvPr id="6" name="Forme libre : forme 6"/>
                        <wps:cNvSpPr/>
                        <wps:spPr>
                          <a:xfrm>
                            <a:off x="0" y="2282204"/>
                            <a:ext cx="322455" cy="590957"/>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FF9900"/>
                          </a:solidFill>
                          <a:ln w="71643" cap="flat">
                            <a:solidFill>
                              <a:srgbClr val="000000"/>
                            </a:solidFill>
                            <a:prstDash val="solid"/>
                            <a:miter/>
                          </a:ln>
                        </wps:spPr>
                        <wps:txbx>
                          <w:txbxContent>
                            <w:p w14:paraId="68E925CF" w14:textId="77777777" w:rsidR="0054121A" w:rsidRDefault="0054121A" w:rsidP="0054121A">
                              <w:pPr>
                                <w:jc w:val="center"/>
                              </w:pPr>
                              <w:r>
                                <w:rPr>
                                  <w:rFonts w:ascii="Arial" w:hAnsi="Arial"/>
                                  <w:b/>
                                  <w:bCs/>
                                </w:rPr>
                                <w:t>3</w:t>
                              </w:r>
                            </w:p>
                          </w:txbxContent>
                        </wps:txbx>
                        <wps:bodyPr vert="horz" wrap="none" lIns="35643" tIns="35643" rIns="35643" bIns="35643" anchor="ctr" anchorCtr="0" compatLnSpc="0">
                          <a:noAutofit/>
                        </wps:bodyPr>
                      </wps:wsp>
                      <wps:wsp>
                        <wps:cNvPr id="8" name="Forme libre : forme 8"/>
                        <wps:cNvSpPr/>
                        <wps:spPr>
                          <a:xfrm>
                            <a:off x="0" y="3506433"/>
                            <a:ext cx="322455" cy="592752"/>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FF3300"/>
                          </a:solidFill>
                          <a:ln w="71643" cap="flat">
                            <a:solidFill>
                              <a:srgbClr val="000000"/>
                            </a:solidFill>
                            <a:prstDash val="solid"/>
                            <a:miter/>
                          </a:ln>
                        </wps:spPr>
                        <wps:txbx>
                          <w:txbxContent>
                            <w:p w14:paraId="535C6FA8" w14:textId="77777777" w:rsidR="0054121A" w:rsidRDefault="0054121A" w:rsidP="0054121A">
                              <w:pPr>
                                <w:jc w:val="center"/>
                              </w:pPr>
                              <w:r>
                                <w:rPr>
                                  <w:rFonts w:ascii="Arial" w:hAnsi="Arial"/>
                                  <w:b/>
                                  <w:bCs/>
                                </w:rPr>
                                <w:t>4</w:t>
                              </w:r>
                            </w:p>
                          </w:txbxContent>
                        </wps:txbx>
                        <wps:bodyPr vert="horz" wrap="none" lIns="35643" tIns="35643" rIns="35643" bIns="35643" anchor="ctr" anchorCtr="0" compatLnSpc="0">
                          <a:noAutofit/>
                        </wps:bodyPr>
                      </wps:wsp>
                      <wps:wsp>
                        <wps:cNvPr id="1" name="Forme libre : forme 2"/>
                        <wps:cNvSpPr/>
                        <wps:spPr>
                          <a:xfrm>
                            <a:off x="506321" y="0"/>
                            <a:ext cx="4582799" cy="5143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99FF99"/>
                          </a:solidFill>
                          <a:ln w="36356" cap="flat">
                            <a:solidFill>
                              <a:srgbClr val="000000"/>
                            </a:solidFill>
                            <a:prstDash val="solid"/>
                            <a:miter/>
                          </a:ln>
                        </wps:spPr>
                        <wps:txbx>
                          <w:txbxContent>
                            <w:p w14:paraId="1C346ABB" w14:textId="77777777" w:rsidR="0054121A" w:rsidRPr="009207C2" w:rsidRDefault="0054121A" w:rsidP="0054121A">
                              <w:pPr>
                                <w:jc w:val="center"/>
                                <w:rPr>
                                  <w:rFonts w:asciiTheme="minorHAnsi" w:hAnsiTheme="minorHAnsi" w:cstheme="minorHAnsi"/>
                                  <w:sz w:val="28"/>
                                  <w:szCs w:val="28"/>
                                </w:rPr>
                              </w:pPr>
                              <w:r w:rsidRPr="009207C2">
                                <w:rPr>
                                  <w:rFonts w:asciiTheme="minorHAnsi" w:hAnsiTheme="minorHAnsi" w:cstheme="minorHAnsi"/>
                                  <w:sz w:val="28"/>
                                  <w:szCs w:val="28"/>
                                </w:rPr>
                                <w:t>Je suis calme, j’arrive à faire mon travail à ma place.</w:t>
                              </w:r>
                            </w:p>
                          </w:txbxContent>
                        </wps:txbx>
                        <wps:bodyPr vert="horz" wrap="square" lIns="17638" tIns="17638" rIns="17638" bIns="17638" anchor="ctr" anchorCtr="0" compatLnSpc="0">
                          <a:noAutofit/>
                        </wps:bodyPr>
                      </wps:wsp>
                      <wps:wsp>
                        <wps:cNvPr id="3" name="Forme libre : forme 3"/>
                        <wps:cNvSpPr/>
                        <wps:spPr>
                          <a:xfrm>
                            <a:off x="506195" y="929432"/>
                            <a:ext cx="4582531" cy="83938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CC00"/>
                          </a:solidFill>
                          <a:ln w="36356" cap="flat">
                            <a:solidFill>
                              <a:srgbClr val="000000"/>
                            </a:solidFill>
                            <a:prstDash val="solid"/>
                            <a:miter/>
                          </a:ln>
                        </wps:spPr>
                        <wps:txbx>
                          <w:txbxContent>
                            <w:p w14:paraId="21EF5496" w14:textId="77777777" w:rsidR="0054121A" w:rsidRDefault="0054121A" w:rsidP="0054121A">
                              <w:pPr>
                                <w:jc w:val="center"/>
                              </w:pPr>
                              <w:r>
                                <w:rPr>
                                  <w:rFonts w:ascii="Arial" w:hAnsi="Arial"/>
                                </w:rPr>
                                <w:t>Je commence à m'énerver. J'arrive à rester à ma place en classe.</w:t>
                              </w:r>
                            </w:p>
                            <w:p w14:paraId="758CD15C" w14:textId="77777777" w:rsidR="0054121A" w:rsidRDefault="0054121A" w:rsidP="0054121A">
                              <w:pPr>
                                <w:jc w:val="center"/>
                              </w:pPr>
                              <w:r>
                                <w:rPr>
                                  <w:rFonts w:ascii="Arial" w:hAnsi="Arial"/>
                                </w:rPr>
                                <w:t>A ma place, dans la classe, pour me calmer, je peux :</w:t>
                              </w:r>
                            </w:p>
                            <w:p w14:paraId="3648B294" w14:textId="77777777" w:rsidR="0054121A" w:rsidRDefault="0054121A" w:rsidP="0054121A">
                              <w:pPr>
                                <w:ind w:left="709" w:firstLine="709"/>
                              </w:pPr>
                              <w:r>
                                <w:rPr>
                                  <w:rFonts w:ascii="Arial" w:hAnsi="Arial"/>
                                </w:rPr>
                                <w:t xml:space="preserve">- </w:t>
                              </w:r>
                              <w:r>
                                <w:rPr>
                                  <w:rFonts w:ascii="Arial" w:hAnsi="Arial"/>
                                  <w:i/>
                                  <w:sz w:val="20"/>
                                </w:rPr>
                                <w:t>faire du pixel art...</w:t>
                              </w:r>
                            </w:p>
                            <w:p w14:paraId="1DF7B0DC" w14:textId="77777777" w:rsidR="0054121A" w:rsidRDefault="0054121A" w:rsidP="0054121A">
                              <w:pPr>
                                <w:ind w:left="709" w:firstLine="709"/>
                              </w:pPr>
                              <w:r>
                                <w:rPr>
                                  <w:rFonts w:ascii="Arial" w:hAnsi="Arial"/>
                                  <w:i/>
                                  <w:sz w:val="20"/>
                                </w:rPr>
                                <w:t>-…..</w:t>
                              </w:r>
                            </w:p>
                            <w:p w14:paraId="42489A46" w14:textId="77777777" w:rsidR="0054121A" w:rsidRDefault="0054121A" w:rsidP="0054121A">
                              <w:r>
                                <w:rPr>
                                  <w:rFonts w:ascii="Arial" w:hAnsi="Arial"/>
                                </w:rPr>
                                <w:t>-</w:t>
                              </w:r>
                            </w:p>
                          </w:txbxContent>
                        </wps:txbx>
                        <wps:bodyPr vert="horz" wrap="none" lIns="17638" tIns="17638" rIns="17638" bIns="17638" anchor="ctr" anchorCtr="0" compatLnSpc="0">
                          <a:noAutofit/>
                        </wps:bodyPr>
                      </wps:wsp>
                      <wps:wsp>
                        <wps:cNvPr id="5" name="Forme libre : forme 5"/>
                        <wps:cNvSpPr/>
                        <wps:spPr>
                          <a:xfrm>
                            <a:off x="506321" y="2168866"/>
                            <a:ext cx="4575813" cy="85852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9900"/>
                          </a:solidFill>
                          <a:ln w="36356" cap="flat">
                            <a:solidFill>
                              <a:srgbClr val="000000"/>
                            </a:solidFill>
                            <a:prstDash val="solid"/>
                            <a:miter/>
                          </a:ln>
                        </wps:spPr>
                        <wps:txbx>
                          <w:txbxContent>
                            <w:p w14:paraId="76534BAA" w14:textId="77777777" w:rsidR="0054121A" w:rsidRDefault="0054121A" w:rsidP="0054121A">
                              <w:pPr>
                                <w:jc w:val="center"/>
                                <w:rPr>
                                  <w:rFonts w:ascii="Arial" w:hAnsi="Arial"/>
                                </w:rPr>
                              </w:pPr>
                              <w:r>
                                <w:rPr>
                                  <w:rFonts w:ascii="Arial" w:hAnsi="Arial"/>
                                </w:rPr>
                                <w:t xml:space="preserve">J'ai besoin de bouger, de me lever. </w:t>
                              </w:r>
                            </w:p>
                            <w:p w14:paraId="748AA999" w14:textId="77777777" w:rsidR="0054121A" w:rsidRDefault="0054121A" w:rsidP="0054121A">
                              <w:pPr>
                                <w:jc w:val="center"/>
                              </w:pPr>
                              <w:r>
                                <w:rPr>
                                  <w:rFonts w:ascii="Arial" w:hAnsi="Arial"/>
                                </w:rPr>
                                <w:t>Dans la classe, pour me calmer, je peux :</w:t>
                              </w:r>
                            </w:p>
                            <w:p w14:paraId="069941B4" w14:textId="77777777" w:rsidR="0054121A" w:rsidRDefault="0054121A" w:rsidP="0054121A">
                              <w:pPr>
                                <w:ind w:left="709" w:firstLine="709"/>
                              </w:pPr>
                              <w:r>
                                <w:rPr>
                                  <w:rFonts w:ascii="Arial" w:hAnsi="Arial"/>
                                </w:rPr>
                                <w:t xml:space="preserve">- </w:t>
                              </w:r>
                              <w:r>
                                <w:rPr>
                                  <w:rFonts w:ascii="Arial" w:hAnsi="Arial"/>
                                  <w:i/>
                                  <w:sz w:val="20"/>
                                </w:rPr>
                                <w:t>aller dans l’espace de retour au calme...</w:t>
                              </w:r>
                            </w:p>
                            <w:p w14:paraId="407A5841" w14:textId="77777777" w:rsidR="0054121A" w:rsidRDefault="0054121A" w:rsidP="0054121A">
                              <w:pPr>
                                <w:ind w:left="709" w:firstLine="709"/>
                              </w:pPr>
                              <w:r>
                                <w:rPr>
                                  <w:rFonts w:ascii="Arial" w:hAnsi="Arial"/>
                                  <w:sz w:val="20"/>
                                </w:rPr>
                                <w:t>-….</w:t>
                              </w:r>
                            </w:p>
                            <w:p w14:paraId="3098827E" w14:textId="77777777" w:rsidR="0054121A" w:rsidRDefault="0054121A" w:rsidP="0054121A">
                              <w:r>
                                <w:rPr>
                                  <w:rFonts w:ascii="Arial" w:hAnsi="Arial"/>
                                </w:rPr>
                                <w:t>-</w:t>
                              </w:r>
                            </w:p>
                          </w:txbxContent>
                        </wps:txbx>
                        <wps:bodyPr vert="horz" wrap="square" lIns="17638" tIns="17638" rIns="17638" bIns="17638" anchor="ctr" anchorCtr="0" compatLnSpc="0">
                          <a:noAutofit/>
                        </wps:bodyPr>
                      </wps:wsp>
                      <wps:wsp>
                        <wps:cNvPr id="7" name="Forme libre : forme 10"/>
                        <wps:cNvSpPr/>
                        <wps:spPr>
                          <a:xfrm>
                            <a:off x="506321" y="3347762"/>
                            <a:ext cx="4552953" cy="105545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3300"/>
                          </a:solidFill>
                          <a:ln w="36356" cap="flat">
                            <a:solidFill>
                              <a:srgbClr val="000000"/>
                            </a:solidFill>
                            <a:prstDash val="solid"/>
                            <a:miter/>
                          </a:ln>
                        </wps:spPr>
                        <wps:txbx>
                          <w:txbxContent>
                            <w:p w14:paraId="65D2DD2F" w14:textId="77777777" w:rsidR="0054121A" w:rsidRDefault="0054121A" w:rsidP="0054121A">
                              <w:pPr>
                                <w:jc w:val="center"/>
                                <w:rPr>
                                  <w:rFonts w:ascii="Arial" w:hAnsi="Arial"/>
                                </w:rPr>
                              </w:pPr>
                              <w:r>
                                <w:rPr>
                                  <w:rFonts w:ascii="Arial" w:hAnsi="Arial"/>
                                </w:rPr>
                                <w:t>Je suis débordé par mes émotions.</w:t>
                              </w:r>
                            </w:p>
                            <w:p w14:paraId="657C43DE" w14:textId="77777777" w:rsidR="0054121A" w:rsidRDefault="0054121A" w:rsidP="0054121A">
                              <w:pPr>
                                <w:jc w:val="center"/>
                              </w:pPr>
                              <w:r>
                                <w:rPr>
                                  <w:rFonts w:ascii="Arial" w:hAnsi="Arial"/>
                                </w:rPr>
                                <w:t>Mon comportement ne me permet plus de rester</w:t>
                              </w:r>
                            </w:p>
                            <w:p w14:paraId="6B4475C9" w14:textId="77777777" w:rsidR="0054121A" w:rsidRDefault="0054121A" w:rsidP="0054121A">
                              <w:pPr>
                                <w:jc w:val="center"/>
                              </w:pPr>
                              <w:r>
                                <w:rPr>
                                  <w:rFonts w:ascii="Arial" w:hAnsi="Arial"/>
                                </w:rPr>
                                <w:t>dans ma classe.</w:t>
                              </w:r>
                            </w:p>
                            <w:p w14:paraId="3C678D91" w14:textId="77777777" w:rsidR="0054121A" w:rsidRDefault="0054121A" w:rsidP="0054121A">
                              <w:pPr>
                                <w:jc w:val="center"/>
                              </w:pPr>
                              <w:r>
                                <w:rPr>
                                  <w:rFonts w:ascii="Arial" w:hAnsi="Arial"/>
                                </w:rPr>
                                <w:t>Dans l'établissement, pour me calmer, je dois :</w:t>
                              </w:r>
                            </w:p>
                            <w:p w14:paraId="6BAEBCBB" w14:textId="77777777" w:rsidR="0054121A" w:rsidRDefault="0054121A" w:rsidP="0054121A">
                              <w:pPr>
                                <w:jc w:val="center"/>
                              </w:pPr>
                              <w:r>
                                <w:rPr>
                                  <w:rFonts w:ascii="Arial" w:hAnsi="Arial"/>
                                </w:rPr>
                                <w:t xml:space="preserve">- </w:t>
                              </w:r>
                              <w:r>
                                <w:rPr>
                                  <w:rFonts w:ascii="Arial" w:hAnsi="Arial"/>
                                  <w:i/>
                                  <w:sz w:val="20"/>
                                </w:rPr>
                                <w:t>rejoindre l’espace défini…</w:t>
                              </w:r>
                            </w:p>
                            <w:p w14:paraId="298B2F98" w14:textId="77777777" w:rsidR="0054121A" w:rsidRDefault="0054121A" w:rsidP="0054121A">
                              <w:pPr>
                                <w:jc w:val="center"/>
                              </w:pPr>
                              <w:r>
                                <w:rPr>
                                  <w:rFonts w:ascii="Arial" w:hAnsi="Arial"/>
                                </w:rPr>
                                <w:t>-</w:t>
                              </w:r>
                            </w:p>
                          </w:txbxContent>
                        </wps:txbx>
                        <wps:bodyPr vert="horz" wrap="square" lIns="17638" tIns="17638" rIns="17638" bIns="17638" anchor="ctr" anchorCtr="0" compatLnSpc="0">
                          <a:noAutofit/>
                        </wps:bodyPr>
                      </wps:wsp>
                      <wps:wsp>
                        <wps:cNvPr id="11" name="Forme libre : forme 13"/>
                        <wps:cNvSpPr/>
                        <wps:spPr>
                          <a:xfrm>
                            <a:off x="0" y="5025383"/>
                            <a:ext cx="322455" cy="590957"/>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CC3300"/>
                          </a:solidFill>
                          <a:ln w="71643" cap="flat">
                            <a:solidFill>
                              <a:srgbClr val="000000"/>
                            </a:solidFill>
                            <a:prstDash val="solid"/>
                            <a:miter/>
                          </a:ln>
                        </wps:spPr>
                        <wps:txbx>
                          <w:txbxContent>
                            <w:p w14:paraId="5BADB628" w14:textId="77777777" w:rsidR="0054121A" w:rsidRDefault="0054121A" w:rsidP="0054121A">
                              <w:pPr>
                                <w:jc w:val="center"/>
                              </w:pPr>
                              <w:r>
                                <w:rPr>
                                  <w:rFonts w:ascii="Arial" w:hAnsi="Arial"/>
                                  <w:b/>
                                  <w:bCs/>
                                </w:rPr>
                                <w:t>5</w:t>
                              </w:r>
                            </w:p>
                          </w:txbxContent>
                        </wps:txbx>
                        <wps:bodyPr vert="horz" wrap="none" lIns="35643" tIns="35643" rIns="35643" bIns="35643" anchor="ctr" anchorCtr="0" compatLnSpc="0">
                          <a:noAutofit/>
                        </wps:bodyPr>
                      </wps:wsp>
                      <wps:wsp>
                        <wps:cNvPr id="9" name="Forme libre : forme 12"/>
                        <wps:cNvSpPr/>
                        <wps:spPr>
                          <a:xfrm>
                            <a:off x="506321" y="4821381"/>
                            <a:ext cx="4543425" cy="95817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3300"/>
                          </a:solidFill>
                          <a:ln w="36356" cap="flat">
                            <a:solidFill>
                              <a:srgbClr val="000000"/>
                            </a:solidFill>
                            <a:prstDash val="solid"/>
                            <a:miter/>
                          </a:ln>
                        </wps:spPr>
                        <wps:txbx>
                          <w:txbxContent>
                            <w:p w14:paraId="3231F180" w14:textId="77777777" w:rsidR="0054121A" w:rsidRDefault="0054121A" w:rsidP="0054121A">
                              <w:pPr>
                                <w:jc w:val="center"/>
                                <w:rPr>
                                  <w:rFonts w:ascii="Arial" w:hAnsi="Arial"/>
                                </w:rPr>
                              </w:pPr>
                              <w:r>
                                <w:rPr>
                                  <w:rFonts w:ascii="Arial" w:hAnsi="Arial"/>
                                </w:rPr>
                                <w:t>Je ne parviens pas à me calmer.</w:t>
                              </w:r>
                            </w:p>
                            <w:p w14:paraId="410A9497" w14:textId="77777777" w:rsidR="0054121A" w:rsidRDefault="0054121A" w:rsidP="0054121A">
                              <w:pPr>
                                <w:jc w:val="center"/>
                                <w:rPr>
                                  <w:rFonts w:ascii="Arial" w:hAnsi="Arial"/>
                                </w:rPr>
                              </w:pPr>
                              <w:r>
                                <w:rPr>
                                  <w:rFonts w:ascii="Arial" w:hAnsi="Arial"/>
                                </w:rPr>
                                <w:t>Mon comportement ne me permet plus de rester</w:t>
                              </w:r>
                            </w:p>
                            <w:p w14:paraId="4DF33D92" w14:textId="77777777" w:rsidR="0054121A" w:rsidRDefault="0054121A" w:rsidP="0054121A">
                              <w:pPr>
                                <w:jc w:val="center"/>
                                <w:rPr>
                                  <w:rFonts w:ascii="Arial" w:hAnsi="Arial"/>
                                </w:rPr>
                              </w:pPr>
                              <w:r>
                                <w:rPr>
                                  <w:rFonts w:ascii="Arial" w:hAnsi="Arial"/>
                                </w:rPr>
                                <w:t>en sécurité dans l’établissement.</w:t>
                              </w:r>
                            </w:p>
                            <w:p w14:paraId="078DE648" w14:textId="77777777" w:rsidR="0054121A" w:rsidRDefault="0054121A" w:rsidP="0054121A">
                              <w:pPr>
                                <w:jc w:val="center"/>
                                <w:rPr>
                                  <w:rFonts w:ascii="Arial" w:hAnsi="Arial"/>
                                </w:rPr>
                              </w:pPr>
                              <w:r>
                                <w:rPr>
                                  <w:rFonts w:ascii="Arial" w:hAnsi="Arial"/>
                                </w:rPr>
                                <w:t>L’établissement appelle les adultes responsables de moi.</w:t>
                              </w:r>
                            </w:p>
                            <w:p w14:paraId="69C7FC45" w14:textId="77777777" w:rsidR="0054121A" w:rsidRDefault="0054121A" w:rsidP="0054121A">
                              <w:pPr>
                                <w:rPr>
                                  <w:rFonts w:ascii="Arial" w:hAnsi="Arial"/>
                                </w:rPr>
                              </w:pPr>
                            </w:p>
                          </w:txbxContent>
                        </wps:txbx>
                        <wps:bodyPr vert="horz" wrap="square" lIns="17638" tIns="17638" rIns="17638" bIns="17638" anchor="ctr" anchorCtr="0" compatLnSpc="0">
                          <a:noAutofit/>
                        </wps:bodyPr>
                      </wps:wsp>
                      <wps:wsp>
                        <wps:cNvPr id="10" name="Forme libre : forme 11"/>
                        <wps:cNvSpPr/>
                        <wps:spPr>
                          <a:xfrm>
                            <a:off x="5365488" y="4647570"/>
                            <a:ext cx="1143365" cy="132782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000000"/>
                            </a:solidFill>
                            <a:prstDash val="solid"/>
                            <a:miter/>
                          </a:ln>
                        </wps:spPr>
                        <wps:txbx>
                          <w:txbxContent>
                            <w:p w14:paraId="3825D209" w14:textId="77777777" w:rsidR="0054121A" w:rsidRDefault="0054121A" w:rsidP="0054121A">
                              <w:pPr>
                                <w:jc w:val="center"/>
                                <w:rPr>
                                  <w:rFonts w:ascii="Arial" w:hAnsi="Arial"/>
                                  <w:i/>
                                  <w:iCs/>
                                  <w:sz w:val="20"/>
                                  <w:szCs w:val="20"/>
                                </w:rPr>
                              </w:pPr>
                              <w:r>
                                <w:rPr>
                                  <w:rFonts w:ascii="Arial" w:hAnsi="Arial"/>
                                  <w:i/>
                                  <w:iCs/>
                                  <w:sz w:val="20"/>
                                  <w:szCs w:val="20"/>
                                </w:rPr>
                                <w:t xml:space="preserve">Les enseignants reparlent avec mes parents et moi pour prendre des décisions qui m’aideront </w:t>
                              </w:r>
                              <w:r w:rsidRPr="00491ECF">
                                <w:rPr>
                                  <w:rFonts w:ascii="Arial" w:hAnsi="Arial"/>
                                  <w:i/>
                                  <w:iCs/>
                                  <w:sz w:val="18"/>
                                  <w:szCs w:val="20"/>
                                </w:rPr>
                                <w:t>(Equipe éducative)</w:t>
                              </w:r>
                            </w:p>
                          </w:txbxContent>
                        </wps:txbx>
                        <wps:bodyPr vert="horz" wrap="square" lIns="0" tIns="0" rIns="0" bIns="0" anchor="ctr"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3A95CC33" id="Groupe 29" o:spid="_x0000_s1026" style="position:absolute;margin-left:20.25pt;margin-top:5.7pt;width:512.5pt;height:470.5pt;z-index:251668480;mso-width-relative:margin;mso-height-relative:margin" coordsize="65088,5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">
                <v:shape id="Forme libre : forme 1" o:spid="_x0000_s1027" style="position:absolute;top:75;width:3224;height:5910;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" adj="-11796480,,5400" path="m10800,at,,21600,21600,10800,,10800,xe" fillcolor="#9f6" strokeweight="1.99008mm">
                  <v:stroke joinstyle="miter"/>
                  <v:formulas/>
                  <v:path arrowok="t" o:connecttype="custom" o:connectlocs="161228,0;322455,295479;161228,590957;0,295479;161228,0;47219,86537;0,295479;47219,504420;161228,590957;275236,504420;322455,295479;275236,86537" o:connectangles="270,0,90,180,270,270,270,270,270,270,270,270" textboxrect="3163,3163,18437,18437"/>
                  <v:textbox inset=".99008mm,.99008mm,.99008mm,.99008mm">
                    <w:txbxContent>
                      <w:p w14:paraId="4B607475" w14:textId="77777777" w:rsidR="0054121A" w:rsidRDefault="0054121A" w:rsidP="0054121A">
                        <w:pPr>
                          <w:jc w:val="center"/>
                        </w:pPr>
                        <w:r>
                          <w:rPr>
                            <w:rFonts w:ascii="Arial" w:hAnsi="Arial"/>
                            <w:b/>
                            <w:bCs/>
                          </w:rPr>
                          <w:t>1</w:t>
                        </w:r>
                      </w:p>
                    </w:txbxContent>
                  </v:textbox>
                </v:shape>
                <v:shape id="Forme libre : forme 4" o:spid="_x0000_s1028" style="position:absolute;top:10579;width:3224;height:5910;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" adj="-11796480,,5400" path="m10800,at,,21600,21600,10800,,10800,xe" fillcolor="#fc0" strokeweight="1.99008mm">
                  <v:stroke joinstyle="miter"/>
                  <v:formulas/>
                  <v:path arrowok="t" o:connecttype="custom" o:connectlocs="161228,0;322455,295479;161228,590957;0,295479;161228,0;47219,86537;0,295479;47219,504420;161228,590957;275236,504420;322455,295479;275236,86537" o:connectangles="270,0,90,180,270,270,270,270,270,270,270,270" textboxrect="3163,3163,18437,18437"/>
                  <v:textbox inset=".99008mm,.99008mm,.99008mm,.99008mm">
                    <w:txbxContent>
                      <w:p w14:paraId="4E608C09" w14:textId="77777777" w:rsidR="0054121A" w:rsidRDefault="0054121A" w:rsidP="0054121A">
                        <w:pPr>
                          <w:jc w:val="center"/>
                        </w:pPr>
                        <w:r>
                          <w:rPr>
                            <w:rFonts w:ascii="Arial" w:hAnsi="Arial"/>
                            <w:b/>
                            <w:bCs/>
                          </w:rPr>
                          <w:t>2</w:t>
                        </w:r>
                      </w:p>
                    </w:txbxContent>
                  </v:textbox>
                </v:shape>
                <v:shape id="Forme libre : forme 6" o:spid="_x0000_s1029" style="position:absolute;top:22822;width:3224;height:5909;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" adj="-11796480,,5400" path="m10800,at,,21600,21600,10800,,10800,xe" fillcolor="#f90" strokeweight="1.99008mm">
                  <v:stroke joinstyle="miter"/>
                  <v:formulas/>
                  <v:path arrowok="t" o:connecttype="custom" o:connectlocs="161228,0;322455,295479;161228,590957;0,295479;161228,0;47219,86537;0,295479;47219,504420;161228,590957;275236,504420;322455,295479;275236,86537" o:connectangles="270,0,90,180,270,270,270,270,270,270,270,270" textboxrect="3163,3163,18437,18437"/>
                  <v:textbox inset=".99008mm,.99008mm,.99008mm,.99008mm">
                    <w:txbxContent>
                      <w:p w14:paraId="68E925CF" w14:textId="77777777" w:rsidR="0054121A" w:rsidRDefault="0054121A" w:rsidP="0054121A">
                        <w:pPr>
                          <w:jc w:val="center"/>
                        </w:pPr>
                        <w:r>
                          <w:rPr>
                            <w:rFonts w:ascii="Arial" w:hAnsi="Arial"/>
                            <w:b/>
                            <w:bCs/>
                          </w:rPr>
                          <w:t>3</w:t>
                        </w:r>
                      </w:p>
                    </w:txbxContent>
                  </v:textbox>
                </v:shape>
                <v:shape id="Forme libre : forme 8" o:spid="_x0000_s1030" style="position:absolute;top:35064;width:3224;height:5927;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" adj="-11796480,,5400" path="m10800,at,,21600,21600,10800,,10800,xe" fillcolor="#f30" strokeweight="1.99008mm">
                  <v:stroke joinstyle="miter"/>
                  <v:formulas/>
                  <v:path arrowok="t" o:connecttype="custom" o:connectlocs="161228,0;322455,296376;161228,592752;0,296376;161228,0;47219,86800;0,296376;47219,505952;161228,592752;275236,505952;322455,296376;275236,86800" o:connectangles="270,0,90,180,270,270,270,270,270,270,270,270" textboxrect="3163,3163,18437,18437"/>
                  <v:textbox inset=".99008mm,.99008mm,.99008mm,.99008mm">
                    <w:txbxContent>
                      <w:p w14:paraId="535C6FA8" w14:textId="77777777" w:rsidR="0054121A" w:rsidRDefault="0054121A" w:rsidP="0054121A">
                        <w:pPr>
                          <w:jc w:val="center"/>
                        </w:pPr>
                        <w:r>
                          <w:rPr>
                            <w:rFonts w:ascii="Arial" w:hAnsi="Arial"/>
                            <w:b/>
                            <w:bCs/>
                          </w:rPr>
                          <w:t>4</w:t>
                        </w:r>
                      </w:p>
                    </w:txbxContent>
                  </v:textbox>
                </v:shape>
                <v:shape id="Forme libre : forme 2" o:spid="_x0000_s1031" style="position:absolute;left:5063;width:45828;height:5143;visibility:visible;mso-wrap-style:square;v-text-anchor:middle" coordsize="4582799,51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" adj="-11796480,,5400" path="m85725,at,,171450,171450,85725,,,85725l,428625at,342900,171450,514350,,428625,85725,514350l4497074,514350at4411349,342900,4582799,514350,4497074,514350,4582799,428625l4582799,85725at4411349,,4582799,171450,4582799,85725,4497074,l85725,xe" fillcolor="#9f9" strokeweight="1.0099mm">
                  <v:stroke joinstyle="miter"/>
                  <v:formulas/>
                  <v:path arrowok="t" o:connecttype="custom" o:connectlocs="2291400,0;4582799,257175;2291400,514350;0,257175" o:connectangles="270,0,90,180" textboxrect="25109,25109,4557690,489241"/>
                  <v:textbox inset=".48994mm,.48994mm,.48994mm,.48994mm">
                    <w:txbxContent>
                      <w:p w14:paraId="1C346ABB" w14:textId="77777777" w:rsidR="0054121A" w:rsidRPr="009207C2" w:rsidRDefault="0054121A" w:rsidP="0054121A">
                        <w:pPr>
                          <w:jc w:val="center"/>
                          <w:rPr>
                            <w:rFonts w:asciiTheme="minorHAnsi" w:hAnsiTheme="minorHAnsi" w:cstheme="minorHAnsi"/>
                            <w:sz w:val="28"/>
                            <w:szCs w:val="28"/>
                          </w:rPr>
                        </w:pPr>
                        <w:r w:rsidRPr="009207C2">
                          <w:rPr>
                            <w:rFonts w:asciiTheme="minorHAnsi" w:hAnsiTheme="minorHAnsi" w:cstheme="minorHAnsi"/>
                            <w:sz w:val="28"/>
                            <w:szCs w:val="28"/>
                          </w:rPr>
                          <w:t>Je suis calme, j’arrive à faire mon travail à ma place.</w:t>
                        </w:r>
                      </w:p>
                    </w:txbxContent>
                  </v:textbox>
                </v:shape>
                <v:shape id="Forme libre : forme 3" o:spid="_x0000_s1032" style="position:absolute;left:5061;top:9294;width:45826;height:8394;visibility:visible;mso-wrap-style:none;v-text-anchor:middle" coordsize="4582531,839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" adj="-11796480,,5400" path="m139898,at,,279796,279796,139898,,,139898l,699488at,559590,279796,839386,,699488,139898,839386l4442633,839385at4302735,559589,4582531,839385,4442633,839385,4582531,699487l4582531,139898at4302735,,4582531,279796,4582531,139898,4442633,l139898,xe" fillcolor="#fc0" strokeweight="1.0099mm">
                  <v:stroke joinstyle="miter"/>
                  <v:formulas/>
                  <v:path arrowok="t" o:connecttype="custom" o:connectlocs="2291266,0;4582531,419693;2291266,839385;0,419693" o:connectangles="270,0,90,180" textboxrect="40976,40976,4541555,798409"/>
                  <v:textbox inset=".48994mm,.48994mm,.48994mm,.48994mm">
                    <w:txbxContent>
                      <w:p w14:paraId="21EF5496" w14:textId="77777777" w:rsidR="0054121A" w:rsidRDefault="0054121A" w:rsidP="0054121A">
                        <w:pPr>
                          <w:jc w:val="center"/>
                        </w:pPr>
                        <w:r>
                          <w:rPr>
                            <w:rFonts w:ascii="Arial" w:hAnsi="Arial"/>
                          </w:rPr>
                          <w:t>Je commence à m'énerver. J'arrive à rester à ma place en classe.</w:t>
                        </w:r>
                      </w:p>
                      <w:p w14:paraId="758CD15C" w14:textId="77777777" w:rsidR="0054121A" w:rsidRDefault="0054121A" w:rsidP="0054121A">
                        <w:pPr>
                          <w:jc w:val="center"/>
                        </w:pPr>
                        <w:r>
                          <w:rPr>
                            <w:rFonts w:ascii="Arial" w:hAnsi="Arial"/>
                          </w:rPr>
                          <w:t>A ma place, dans la classe, pour me calmer, je peux :</w:t>
                        </w:r>
                      </w:p>
                      <w:p w14:paraId="3648B294" w14:textId="77777777" w:rsidR="0054121A" w:rsidRDefault="0054121A" w:rsidP="0054121A">
                        <w:pPr>
                          <w:ind w:left="709" w:firstLine="709"/>
                        </w:pPr>
                        <w:r>
                          <w:rPr>
                            <w:rFonts w:ascii="Arial" w:hAnsi="Arial"/>
                          </w:rPr>
                          <w:t xml:space="preserve">- </w:t>
                        </w:r>
                        <w:r>
                          <w:rPr>
                            <w:rFonts w:ascii="Arial" w:hAnsi="Arial"/>
                            <w:i/>
                            <w:sz w:val="20"/>
                          </w:rPr>
                          <w:t>faire du pixel art...</w:t>
                        </w:r>
                      </w:p>
                      <w:p w14:paraId="1DF7B0DC" w14:textId="77777777" w:rsidR="0054121A" w:rsidRDefault="0054121A" w:rsidP="0054121A">
                        <w:pPr>
                          <w:ind w:left="709" w:firstLine="709"/>
                        </w:pPr>
                        <w:r>
                          <w:rPr>
                            <w:rFonts w:ascii="Arial" w:hAnsi="Arial"/>
                            <w:i/>
                            <w:sz w:val="20"/>
                          </w:rPr>
                          <w:t>-…..</w:t>
                        </w:r>
                      </w:p>
                      <w:p w14:paraId="42489A46" w14:textId="77777777" w:rsidR="0054121A" w:rsidRDefault="0054121A" w:rsidP="0054121A">
                        <w:r>
                          <w:rPr>
                            <w:rFonts w:ascii="Arial" w:hAnsi="Arial"/>
                          </w:rPr>
                          <w:t>-</w:t>
                        </w:r>
                      </w:p>
                    </w:txbxContent>
                  </v:textbox>
                </v:shape>
                <v:shape id="Forme libre : forme 5" o:spid="_x0000_s1033" style="position:absolute;left:5063;top:21688;width:45758;height:8585;visibility:visible;mso-wrap-style:square;v-text-anchor:middle" coordsize="4575813,8585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" adj="-11796480,,5400" path="m143087,at,,286174,286174,143087,,,143087l,715434at,572347,286174,858521,,715434,143087,858521l4432726,858521at4289639,572347,4575813,858521,4432726,858521,4575813,715434l4575813,143087at4289639,,4575813,286174,4575813,143087,4432726,l143087,xe" fillcolor="#f90" strokeweight="1.0099mm">
                  <v:stroke joinstyle="miter"/>
                  <v:formulas/>
                  <v:path arrowok="t" o:connecttype="custom" o:connectlocs="2287907,0;4575813,429261;2287907,858521;0,429261" o:connectangles="270,0,90,180" textboxrect="41910,41910,4533903,816611"/>
                  <v:textbox inset=".48994mm,.48994mm,.48994mm,.48994mm">
                    <w:txbxContent>
                      <w:p w14:paraId="76534BAA" w14:textId="77777777" w:rsidR="0054121A" w:rsidRDefault="0054121A" w:rsidP="0054121A">
                        <w:pPr>
                          <w:jc w:val="center"/>
                          <w:rPr>
                            <w:rFonts w:ascii="Arial" w:hAnsi="Arial"/>
                          </w:rPr>
                        </w:pPr>
                        <w:r>
                          <w:rPr>
                            <w:rFonts w:ascii="Arial" w:hAnsi="Arial"/>
                          </w:rPr>
                          <w:t xml:space="preserve">J'ai besoin de bouger, de me lever. </w:t>
                        </w:r>
                      </w:p>
                      <w:p w14:paraId="748AA999" w14:textId="77777777" w:rsidR="0054121A" w:rsidRDefault="0054121A" w:rsidP="0054121A">
                        <w:pPr>
                          <w:jc w:val="center"/>
                        </w:pPr>
                        <w:r>
                          <w:rPr>
                            <w:rFonts w:ascii="Arial" w:hAnsi="Arial"/>
                          </w:rPr>
                          <w:t>Dans la classe, pour me calmer, je peux :</w:t>
                        </w:r>
                      </w:p>
                      <w:p w14:paraId="069941B4" w14:textId="77777777" w:rsidR="0054121A" w:rsidRDefault="0054121A" w:rsidP="0054121A">
                        <w:pPr>
                          <w:ind w:left="709" w:firstLine="709"/>
                        </w:pPr>
                        <w:r>
                          <w:rPr>
                            <w:rFonts w:ascii="Arial" w:hAnsi="Arial"/>
                          </w:rPr>
                          <w:t xml:space="preserve">- </w:t>
                        </w:r>
                        <w:r>
                          <w:rPr>
                            <w:rFonts w:ascii="Arial" w:hAnsi="Arial"/>
                            <w:i/>
                            <w:sz w:val="20"/>
                          </w:rPr>
                          <w:t>aller dans l’espace de retour au calme...</w:t>
                        </w:r>
                      </w:p>
                      <w:p w14:paraId="407A5841" w14:textId="77777777" w:rsidR="0054121A" w:rsidRDefault="0054121A" w:rsidP="0054121A">
                        <w:pPr>
                          <w:ind w:left="709" w:firstLine="709"/>
                        </w:pPr>
                        <w:r>
                          <w:rPr>
                            <w:rFonts w:ascii="Arial" w:hAnsi="Arial"/>
                            <w:sz w:val="20"/>
                          </w:rPr>
                          <w:t>-….</w:t>
                        </w:r>
                      </w:p>
                      <w:p w14:paraId="3098827E" w14:textId="77777777" w:rsidR="0054121A" w:rsidRDefault="0054121A" w:rsidP="0054121A">
                        <w:r>
                          <w:rPr>
                            <w:rFonts w:ascii="Arial" w:hAnsi="Arial"/>
                          </w:rPr>
                          <w:t>-</w:t>
                        </w:r>
                      </w:p>
                    </w:txbxContent>
                  </v:textbox>
                </v:shape>
                <v:shape id="Forme libre : forme 10" o:spid="_x0000_s1034" style="position:absolute;left:5063;top:33477;width:45529;height:10555;visibility:visible;mso-wrap-style:square;v-text-anchor:middle" coordsize="4552953,10554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" adj="-11796480,,5400" path="m175909,at,,351818,351818,175909,,,175909l,879543at,703634,351818,1055452,,879543,175909,1055452l4377045,1055451at4201136,703633,4552954,1055451,4377045,1055451,4552954,879542l4552953,175909at4201135,,4552953,351818,4552953,175909,4377044,l175909,xe" fillcolor="#f30" strokeweight="1.0099mm">
                  <v:stroke joinstyle="miter"/>
                  <v:formulas/>
                  <v:path arrowok="t" o:connecttype="custom" o:connectlocs="2276477,0;4552953,527726;2276477,1055451;0,527726" o:connectangles="270,0,90,180" textboxrect="51523,51523,4501430,1003928"/>
                  <v:textbox inset=".48994mm,.48994mm,.48994mm,.48994mm">
                    <w:txbxContent>
                      <w:p w14:paraId="65D2DD2F" w14:textId="77777777" w:rsidR="0054121A" w:rsidRDefault="0054121A" w:rsidP="0054121A">
                        <w:pPr>
                          <w:jc w:val="center"/>
                          <w:rPr>
                            <w:rFonts w:ascii="Arial" w:hAnsi="Arial"/>
                          </w:rPr>
                        </w:pPr>
                        <w:r>
                          <w:rPr>
                            <w:rFonts w:ascii="Arial" w:hAnsi="Arial"/>
                          </w:rPr>
                          <w:t>Je suis débordé par mes émotions.</w:t>
                        </w:r>
                      </w:p>
                      <w:p w14:paraId="657C43DE" w14:textId="77777777" w:rsidR="0054121A" w:rsidRDefault="0054121A" w:rsidP="0054121A">
                        <w:pPr>
                          <w:jc w:val="center"/>
                        </w:pPr>
                        <w:r>
                          <w:rPr>
                            <w:rFonts w:ascii="Arial" w:hAnsi="Arial"/>
                          </w:rPr>
                          <w:t>Mon comportement ne me permet plus de rester</w:t>
                        </w:r>
                      </w:p>
                      <w:p w14:paraId="6B4475C9" w14:textId="77777777" w:rsidR="0054121A" w:rsidRDefault="0054121A" w:rsidP="0054121A">
                        <w:pPr>
                          <w:jc w:val="center"/>
                        </w:pPr>
                        <w:r>
                          <w:rPr>
                            <w:rFonts w:ascii="Arial" w:hAnsi="Arial"/>
                          </w:rPr>
                          <w:t>dans ma classe.</w:t>
                        </w:r>
                      </w:p>
                      <w:p w14:paraId="3C678D91" w14:textId="77777777" w:rsidR="0054121A" w:rsidRDefault="0054121A" w:rsidP="0054121A">
                        <w:pPr>
                          <w:jc w:val="center"/>
                        </w:pPr>
                        <w:r>
                          <w:rPr>
                            <w:rFonts w:ascii="Arial" w:hAnsi="Arial"/>
                          </w:rPr>
                          <w:t>Dans l'établissement, pour me calmer, je dois :</w:t>
                        </w:r>
                      </w:p>
                      <w:p w14:paraId="6BAEBCBB" w14:textId="77777777" w:rsidR="0054121A" w:rsidRDefault="0054121A" w:rsidP="0054121A">
                        <w:pPr>
                          <w:jc w:val="center"/>
                        </w:pPr>
                        <w:r>
                          <w:rPr>
                            <w:rFonts w:ascii="Arial" w:hAnsi="Arial"/>
                          </w:rPr>
                          <w:t xml:space="preserve">- </w:t>
                        </w:r>
                        <w:r>
                          <w:rPr>
                            <w:rFonts w:ascii="Arial" w:hAnsi="Arial"/>
                            <w:i/>
                            <w:sz w:val="20"/>
                          </w:rPr>
                          <w:t>rejoindre l’espace défini…</w:t>
                        </w:r>
                      </w:p>
                      <w:p w14:paraId="298B2F98" w14:textId="77777777" w:rsidR="0054121A" w:rsidRDefault="0054121A" w:rsidP="0054121A">
                        <w:pPr>
                          <w:jc w:val="center"/>
                        </w:pPr>
                        <w:r>
                          <w:rPr>
                            <w:rFonts w:ascii="Arial" w:hAnsi="Arial"/>
                          </w:rPr>
                          <w:t>-</w:t>
                        </w:r>
                      </w:p>
                    </w:txbxContent>
                  </v:textbox>
                </v:shape>
                <v:shape id="Forme libre : forme 13" o:spid="_x0000_s1035" style="position:absolute;top:50253;width:3224;height:5910;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" adj="-11796480,,5400" path="m10800,at,,21600,21600,10800,,10800,xe" fillcolor="#c30" strokeweight="1.99008mm">
                  <v:stroke joinstyle="miter"/>
                  <v:formulas/>
                  <v:path arrowok="t" o:connecttype="custom" o:connectlocs="161228,0;322455,295479;161228,590957;0,295479;161228,0;47219,86537;0,295479;47219,504420;161228,590957;275236,504420;322455,295479;275236,86537" o:connectangles="270,0,90,180,270,270,270,270,270,270,270,270" textboxrect="3163,3163,18437,18437"/>
                  <v:textbox inset=".99008mm,.99008mm,.99008mm,.99008mm">
                    <w:txbxContent>
                      <w:p w14:paraId="5BADB628" w14:textId="77777777" w:rsidR="0054121A" w:rsidRDefault="0054121A" w:rsidP="0054121A">
                        <w:pPr>
                          <w:jc w:val="center"/>
                        </w:pPr>
                        <w:r>
                          <w:rPr>
                            <w:rFonts w:ascii="Arial" w:hAnsi="Arial"/>
                            <w:b/>
                            <w:bCs/>
                          </w:rPr>
                          <w:t>5</w:t>
                        </w:r>
                      </w:p>
                    </w:txbxContent>
                  </v:textbox>
                </v:shape>
                <v:shape id="Forme libre : forme 12" o:spid="_x0000_s1036" style="position:absolute;left:5063;top:48213;width:45434;height:9582;visibility:visible;mso-wrap-style:square;v-text-anchor:middle" coordsize="4543425,9581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" adj="-11796480,,5400" path="m159696,at,,319392,319392,159696,,,159696l,798478at,638782,319392,958174,,798478,159696,958174l4383729,958174at4224033,638782,4543425,958174,4383729,958174,4543425,798478l4543425,159696at4224033,,4543425,319392,4543425,159696,4383729,l159696,xe" fillcolor="#f30" strokeweight="1.0099mm">
                  <v:stroke joinstyle="miter"/>
                  <v:formulas/>
                  <v:path arrowok="t" o:connecttype="custom" o:connectlocs="2271713,0;4543425,479087;2271713,958174;0,479087" o:connectangles="270,0,90,180" textboxrect="46775,46775,4496650,911399"/>
                  <v:textbox inset=".48994mm,.48994mm,.48994mm,.48994mm">
                    <w:txbxContent>
                      <w:p w14:paraId="3231F180" w14:textId="77777777" w:rsidR="0054121A" w:rsidRDefault="0054121A" w:rsidP="0054121A">
                        <w:pPr>
                          <w:jc w:val="center"/>
                          <w:rPr>
                            <w:rFonts w:ascii="Arial" w:hAnsi="Arial"/>
                          </w:rPr>
                        </w:pPr>
                        <w:r>
                          <w:rPr>
                            <w:rFonts w:ascii="Arial" w:hAnsi="Arial"/>
                          </w:rPr>
                          <w:t>Je ne parviens pas à me calmer.</w:t>
                        </w:r>
                      </w:p>
                      <w:p w14:paraId="410A9497" w14:textId="77777777" w:rsidR="0054121A" w:rsidRDefault="0054121A" w:rsidP="0054121A">
                        <w:pPr>
                          <w:jc w:val="center"/>
                          <w:rPr>
                            <w:rFonts w:ascii="Arial" w:hAnsi="Arial"/>
                          </w:rPr>
                        </w:pPr>
                        <w:r>
                          <w:rPr>
                            <w:rFonts w:ascii="Arial" w:hAnsi="Arial"/>
                          </w:rPr>
                          <w:t>Mon comportement ne me permet plus de rester</w:t>
                        </w:r>
                      </w:p>
                      <w:p w14:paraId="4DF33D92" w14:textId="77777777" w:rsidR="0054121A" w:rsidRDefault="0054121A" w:rsidP="0054121A">
                        <w:pPr>
                          <w:jc w:val="center"/>
                          <w:rPr>
                            <w:rFonts w:ascii="Arial" w:hAnsi="Arial"/>
                          </w:rPr>
                        </w:pPr>
                        <w:r>
                          <w:rPr>
                            <w:rFonts w:ascii="Arial" w:hAnsi="Arial"/>
                          </w:rPr>
                          <w:t>en sécurité dans l’établissement.</w:t>
                        </w:r>
                      </w:p>
                      <w:p w14:paraId="078DE648" w14:textId="77777777" w:rsidR="0054121A" w:rsidRDefault="0054121A" w:rsidP="0054121A">
                        <w:pPr>
                          <w:jc w:val="center"/>
                          <w:rPr>
                            <w:rFonts w:ascii="Arial" w:hAnsi="Arial"/>
                          </w:rPr>
                        </w:pPr>
                        <w:r>
                          <w:rPr>
                            <w:rFonts w:ascii="Arial" w:hAnsi="Arial"/>
                          </w:rPr>
                          <w:t>L’établissement appelle les adultes responsables de moi.</w:t>
                        </w:r>
                      </w:p>
                      <w:p w14:paraId="69C7FC45" w14:textId="77777777" w:rsidR="0054121A" w:rsidRDefault="0054121A" w:rsidP="0054121A">
                        <w:pPr>
                          <w:rPr>
                            <w:rFonts w:ascii="Arial" w:hAnsi="Arial"/>
                          </w:rPr>
                        </w:pPr>
                      </w:p>
                    </w:txbxContent>
                  </v:textbox>
                </v:shape>
                <v:shape id="Forme libre : forme 11" o:spid="_x0000_s1037" style="position:absolute;left:53654;top:46475;width:11434;height:13278;visibility:visible;mso-wrap-style:square;v-text-anchor:middle" coordsize="1143365,1327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" adj="-11796480,,5400" path="m190561,at,,381122,381122,190561,,,190561l,1137264at,946703,381122,1327825,,1137264,190561,1327825l952804,1327825at762243,946703,1143365,1327825,952804,1327825,1143365,1137264l1143365,190561at762243,,1143365,381122,1143365,190561,952804,l190561,xe" strokeweight=".35281mm">
                  <v:stroke joinstyle="miter"/>
                  <v:formulas/>
                  <v:path arrowok="t" o:connecttype="custom" o:connectlocs="571683,0;1143365,663913;571683,1327825;0,663913" o:connectangles="270,0,90,180" textboxrect="55815,55815,1087550,1272010"/>
                  <v:textbox inset="0,0,0,0">
                    <w:txbxContent>
                      <w:p w14:paraId="3825D209" w14:textId="77777777" w:rsidR="0054121A" w:rsidRDefault="0054121A" w:rsidP="0054121A">
                        <w:pPr>
                          <w:jc w:val="center"/>
                          <w:rPr>
                            <w:rFonts w:ascii="Arial" w:hAnsi="Arial"/>
                            <w:i/>
                            <w:iCs/>
                            <w:sz w:val="20"/>
                            <w:szCs w:val="20"/>
                          </w:rPr>
                        </w:pPr>
                        <w:r>
                          <w:rPr>
                            <w:rFonts w:ascii="Arial" w:hAnsi="Arial"/>
                            <w:i/>
                            <w:iCs/>
                            <w:sz w:val="20"/>
                            <w:szCs w:val="20"/>
                          </w:rPr>
                          <w:t xml:space="preserve">Les enseignants reparlent avec mes parents et moi pour prendre des décisions qui m’aideront </w:t>
                        </w:r>
                        <w:r w:rsidRPr="00491ECF">
                          <w:rPr>
                            <w:rFonts w:ascii="Arial" w:hAnsi="Arial"/>
                            <w:i/>
                            <w:iCs/>
                            <w:sz w:val="18"/>
                            <w:szCs w:val="20"/>
                          </w:rPr>
                          <w:t>(Equipe éducative)</w:t>
                        </w:r>
                      </w:p>
                    </w:txbxContent>
                  </v:textbox>
                </v:shape>
              </v:group>
            </w:pict>
          </mc:Fallback>
        </mc:AlternateContent>
      </w:r>
    </w:p>
    <w:p w14:paraId="48A82DCB" w14:textId="7DFCE626" w:rsidR="0005062A" w:rsidRDefault="0005062A">
      <w:pPr>
        <w:pStyle w:val="Standard"/>
      </w:pPr>
    </w:p>
    <w:p w14:paraId="76F19A76" w14:textId="77777777" w:rsidR="0005062A" w:rsidRDefault="0005062A">
      <w:pPr>
        <w:pStyle w:val="Standard"/>
      </w:pPr>
    </w:p>
    <w:p w14:paraId="2DBF9947" w14:textId="77777777" w:rsidR="0005062A" w:rsidRDefault="0005062A">
      <w:pPr>
        <w:pStyle w:val="Standard"/>
      </w:pPr>
    </w:p>
    <w:p w14:paraId="2A680EBD" w14:textId="77777777" w:rsidR="0005062A" w:rsidRDefault="0005062A">
      <w:pPr>
        <w:pStyle w:val="Standard"/>
      </w:pPr>
    </w:p>
    <w:p w14:paraId="750A293F" w14:textId="229EB0F2" w:rsidR="0005062A" w:rsidRDefault="0005062A">
      <w:pPr>
        <w:pStyle w:val="Standard"/>
      </w:pPr>
    </w:p>
    <w:p w14:paraId="21DD45C2" w14:textId="3EB0AA02" w:rsidR="0005062A" w:rsidRDefault="0005062A">
      <w:pPr>
        <w:pStyle w:val="Standard"/>
      </w:pPr>
    </w:p>
    <w:p w14:paraId="40C9DE4C" w14:textId="77777777" w:rsidR="0005062A" w:rsidRDefault="0005062A">
      <w:pPr>
        <w:pStyle w:val="Standard"/>
      </w:pPr>
    </w:p>
    <w:p w14:paraId="1B61D3A4" w14:textId="77777777" w:rsidR="0005062A" w:rsidRDefault="0005062A">
      <w:pPr>
        <w:pStyle w:val="Standard"/>
      </w:pPr>
    </w:p>
    <w:p w14:paraId="1300FFBD" w14:textId="77777777" w:rsidR="0005062A" w:rsidRDefault="0005062A">
      <w:pPr>
        <w:pStyle w:val="Standard"/>
      </w:pPr>
    </w:p>
    <w:p w14:paraId="285FC23D" w14:textId="77777777" w:rsidR="0005062A" w:rsidRDefault="0005062A">
      <w:pPr>
        <w:pStyle w:val="Standard"/>
      </w:pPr>
    </w:p>
    <w:p w14:paraId="7CAB6A0F" w14:textId="77777777" w:rsidR="0005062A" w:rsidRDefault="0005062A">
      <w:pPr>
        <w:pStyle w:val="Standard"/>
      </w:pPr>
    </w:p>
    <w:p w14:paraId="5710C1BA" w14:textId="651EE2B2" w:rsidR="0005062A" w:rsidRDefault="0005062A">
      <w:pPr>
        <w:pStyle w:val="Standard"/>
      </w:pPr>
    </w:p>
    <w:p w14:paraId="38E4D536" w14:textId="356712EA" w:rsidR="0005062A" w:rsidRDefault="0005062A">
      <w:pPr>
        <w:pStyle w:val="Standard"/>
      </w:pPr>
    </w:p>
    <w:p w14:paraId="3DD44DE3" w14:textId="77777777" w:rsidR="0005062A" w:rsidRDefault="0005062A">
      <w:pPr>
        <w:pStyle w:val="Standard"/>
      </w:pPr>
    </w:p>
    <w:p w14:paraId="14BCCC11" w14:textId="77777777" w:rsidR="0005062A" w:rsidRDefault="0005062A">
      <w:pPr>
        <w:pStyle w:val="Standard"/>
      </w:pPr>
    </w:p>
    <w:p w14:paraId="29ED7069" w14:textId="77777777" w:rsidR="0005062A" w:rsidRDefault="0005062A">
      <w:pPr>
        <w:pStyle w:val="Standard"/>
      </w:pPr>
    </w:p>
    <w:p w14:paraId="14FE2385" w14:textId="77777777" w:rsidR="0005062A" w:rsidRDefault="0005062A">
      <w:pPr>
        <w:pStyle w:val="Standard"/>
      </w:pPr>
    </w:p>
    <w:p w14:paraId="74A561B5" w14:textId="77777777" w:rsidR="0005062A" w:rsidRDefault="0005525C">
      <w:pPr>
        <w:pStyle w:val="Standard"/>
      </w:pPr>
      <w:r>
        <w:rPr>
          <w:rFonts w:ascii="Arial" w:hAnsi="Arial"/>
        </w:rPr>
        <w:tab/>
      </w:r>
      <w:r>
        <w:rPr>
          <w:rFonts w:ascii="Arial" w:hAnsi="Arial"/>
        </w:rPr>
        <w:tab/>
      </w:r>
    </w:p>
    <w:p w14:paraId="07A24608" w14:textId="51385F74" w:rsidR="0005062A" w:rsidRDefault="0005062A">
      <w:pPr>
        <w:pStyle w:val="Standard"/>
      </w:pPr>
    </w:p>
    <w:p w14:paraId="77655C52" w14:textId="4C1FCB06" w:rsidR="0005062A" w:rsidRDefault="0005062A">
      <w:pPr>
        <w:pStyle w:val="Standard"/>
      </w:pPr>
    </w:p>
    <w:p w14:paraId="0693B792" w14:textId="77777777" w:rsidR="0005062A" w:rsidRDefault="0005062A">
      <w:pPr>
        <w:pStyle w:val="Standard"/>
      </w:pPr>
    </w:p>
    <w:p w14:paraId="6BF6003A" w14:textId="77777777" w:rsidR="0005062A" w:rsidRDefault="0005062A">
      <w:pPr>
        <w:pStyle w:val="Standard"/>
      </w:pPr>
    </w:p>
    <w:p w14:paraId="5773A702" w14:textId="77777777" w:rsidR="0005062A" w:rsidRDefault="0005062A">
      <w:pPr>
        <w:pStyle w:val="Standard"/>
      </w:pPr>
    </w:p>
    <w:p w14:paraId="0ADACDF9" w14:textId="77777777" w:rsidR="0005062A" w:rsidRDefault="0005062A">
      <w:pPr>
        <w:pStyle w:val="Standard"/>
      </w:pPr>
    </w:p>
    <w:p w14:paraId="071C7F8F" w14:textId="77777777" w:rsidR="0005062A" w:rsidRDefault="0005062A">
      <w:pPr>
        <w:pStyle w:val="Standard"/>
      </w:pPr>
    </w:p>
    <w:p w14:paraId="6B5649F8" w14:textId="3C5ABB59" w:rsidR="0005062A" w:rsidRDefault="0005062A">
      <w:pPr>
        <w:pStyle w:val="Standard"/>
      </w:pPr>
    </w:p>
    <w:p w14:paraId="686091B2" w14:textId="3A428D5F" w:rsidR="0005062A" w:rsidRDefault="0005525C">
      <w:pPr>
        <w:pStyle w:val="Standard"/>
      </w:pPr>
      <w:r>
        <w:rPr>
          <w:rFonts w:ascii="Arial" w:hAnsi="Arial"/>
        </w:rPr>
        <w:tab/>
      </w:r>
      <w:r>
        <w:rPr>
          <w:rFonts w:ascii="Arial" w:hAnsi="Arial"/>
        </w:rPr>
        <w:tab/>
      </w:r>
    </w:p>
    <w:p w14:paraId="5BC25B5D" w14:textId="3DE61DA0" w:rsidR="0005062A" w:rsidRDefault="0005525C">
      <w:pPr>
        <w:pStyle w:val="Standard"/>
      </w:pPr>
      <w:r>
        <w:rPr>
          <w:noProof/>
          <w:lang w:eastAsia="fr-FR" w:bidi="ar-SA"/>
        </w:rPr>
        <mc:AlternateContent>
          <mc:Choice Requires="wps">
            <w:drawing>
              <wp:anchor distT="0" distB="0" distL="114300" distR="114300" simplePos="0" relativeHeight="251670528" behindDoc="0" locked="0" layoutInCell="1" allowOverlap="1" wp14:anchorId="07FE0820" wp14:editId="5AEFF8FF">
                <wp:simplePos x="0" y="0"/>
                <wp:positionH relativeFrom="column">
                  <wp:posOffset>5355878</wp:posOffset>
                </wp:positionH>
                <wp:positionV relativeFrom="paragraph">
                  <wp:posOffset>165908</wp:posOffset>
                </wp:positionV>
                <wp:extent cx="240030" cy="480060"/>
                <wp:effectExtent l="0" t="0" r="7620" b="15240"/>
                <wp:wrapNone/>
                <wp:docPr id="12" name="Zone de texte 14"/>
                <wp:cNvGraphicFramePr/>
                <a:graphic xmlns:a="http://schemas.openxmlformats.org/drawingml/2006/main">
                  <a:graphicData uri="http://schemas.microsoft.com/office/word/2010/wordprocessingShape">
                    <wps:wsp>
                      <wps:cNvSpPr txBox="1"/>
                      <wps:spPr>
                        <a:xfrm>
                          <a:off x="0" y="0"/>
                          <a:ext cx="240030" cy="480060"/>
                        </a:xfrm>
                        <a:prstGeom prst="rect">
                          <a:avLst/>
                        </a:prstGeom>
                        <a:noFill/>
                        <a:ln>
                          <a:noFill/>
                          <a:prstDash/>
                        </a:ln>
                      </wps:spPr>
                      <wps:txbx>
                        <w:txbxContent>
                          <w:p w14:paraId="343EC30B" w14:textId="77777777" w:rsidR="0005062A" w:rsidRDefault="0005525C">
                            <w:r>
                              <w:rPr>
                                <w:rFonts w:ascii="Segoe UI Black" w:hAnsi="Segoe UI Black"/>
                                <w:b/>
                                <w:bCs/>
                                <w:sz w:val="56"/>
                                <w:szCs w:val="56"/>
                              </w:rPr>
                              <w:t>+</w:t>
                            </w:r>
                          </w:p>
                        </w:txbxContent>
                      </wps:txbx>
                      <wps:bodyPr vert="horz" wrap="none" lIns="0" tIns="0" rIns="0" bIns="0" anchor="t" anchorCtr="0" compatLnSpc="0">
                        <a:noAutofit/>
                      </wps:bodyPr>
                    </wps:wsp>
                  </a:graphicData>
                </a:graphic>
              </wp:anchor>
            </w:drawing>
          </mc:Choice>
          <mc:Fallback>
            <w:pict>
              <v:shapetype w14:anchorId="07FE0820" id="_x0000_t202" coordsize="21600,21600" o:spt="202" path="m,l,21600r21600,l21600,xe">
                <v:stroke joinstyle="miter"/>
                <v:path gradientshapeok="t" o:connecttype="rect"/>
              </v:shapetype>
              <v:shape id="Zone de texte 14" o:spid="_x0000_s1038" type="#_x0000_t202" style="position:absolute;margin-left:421.7pt;margin-top:13.05pt;width:18.9pt;height:37.8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" filled="f" stroked="f">
                <v:textbox inset="0,0,0,0">
                  <w:txbxContent>
                    <w:p w14:paraId="343EC30B" w14:textId="77777777" w:rsidR="0005062A" w:rsidRDefault="0005525C">
                      <w:r>
                        <w:rPr>
                          <w:rFonts w:ascii="Segoe UI Black" w:hAnsi="Segoe UI Black"/>
                          <w:b/>
                          <w:bCs/>
                          <w:sz w:val="56"/>
                          <w:szCs w:val="56"/>
                        </w:rPr>
                        <w:t>+</w:t>
                      </w:r>
                    </w:p>
                  </w:txbxContent>
                </v:textbox>
              </v:shape>
            </w:pict>
          </mc:Fallback>
        </mc:AlternateContent>
      </w:r>
    </w:p>
    <w:p w14:paraId="4A37E8BC" w14:textId="77777777" w:rsidR="0005062A" w:rsidRDefault="0005062A">
      <w:pPr>
        <w:pStyle w:val="Standard"/>
      </w:pPr>
    </w:p>
    <w:p w14:paraId="5DE847FE" w14:textId="77777777" w:rsidR="0005062A" w:rsidRDefault="0005062A">
      <w:pPr>
        <w:pStyle w:val="Standard"/>
      </w:pPr>
    </w:p>
    <w:p w14:paraId="331EB0FE" w14:textId="77777777" w:rsidR="0005062A" w:rsidRDefault="0005062A">
      <w:pPr>
        <w:pStyle w:val="Standard"/>
      </w:pPr>
    </w:p>
    <w:p w14:paraId="3B78D252" w14:textId="77777777" w:rsidR="0005062A" w:rsidRDefault="0005062A">
      <w:pPr>
        <w:pStyle w:val="Standard"/>
      </w:pPr>
    </w:p>
    <w:p w14:paraId="252969A9" w14:textId="77777777" w:rsidR="0005062A" w:rsidRDefault="0005062A">
      <w:pPr>
        <w:pStyle w:val="Standard"/>
        <w:rPr>
          <w:rFonts w:ascii="Arial" w:hAnsi="Arial"/>
        </w:rPr>
      </w:pPr>
    </w:p>
    <w:p w14:paraId="40C73204" w14:textId="77777777" w:rsidR="0005062A" w:rsidRDefault="0005525C">
      <w:pPr>
        <w:pStyle w:val="Standard"/>
        <w:rPr>
          <w:rFonts w:ascii="Arial" w:hAnsi="Arial"/>
        </w:rPr>
      </w:pPr>
      <w:r>
        <w:rPr>
          <w:rFonts w:ascii="Arial" w:hAnsi="Arial"/>
        </w:rPr>
        <w:tab/>
      </w:r>
      <w:r>
        <w:rPr>
          <w:rFonts w:ascii="Arial" w:hAnsi="Arial"/>
        </w:rPr>
        <w:tab/>
      </w:r>
    </w:p>
    <w:p w14:paraId="34D69114" w14:textId="77777777" w:rsidR="0005062A" w:rsidRDefault="0005062A">
      <w:pPr>
        <w:pStyle w:val="Standard"/>
      </w:pPr>
    </w:p>
    <w:p w14:paraId="5F95FF95" w14:textId="77777777" w:rsidR="0005062A" w:rsidRDefault="0005062A">
      <w:pPr>
        <w:pStyle w:val="Standard"/>
        <w:rPr>
          <w:rFonts w:ascii="Calibri Light" w:hAnsi="Calibri Light"/>
          <w:b/>
          <w:bCs/>
        </w:rPr>
      </w:pPr>
    </w:p>
    <w:p w14:paraId="187AD504" w14:textId="77777777" w:rsidR="0005062A" w:rsidRDefault="0005525C" w:rsidP="0054121A">
      <w:pPr>
        <w:pStyle w:val="Standard"/>
        <w:ind w:left="1418"/>
        <w:rPr>
          <w:rFonts w:ascii="Calibri Light" w:hAnsi="Calibri Light"/>
          <w:b/>
          <w:bCs/>
        </w:rPr>
      </w:pPr>
      <w:r>
        <w:rPr>
          <w:rFonts w:ascii="Calibri Light" w:hAnsi="Calibri Light"/>
          <w:b/>
          <w:bCs/>
        </w:rPr>
        <w:t>Fait le………</w:t>
      </w:r>
    </w:p>
    <w:p w14:paraId="3B4AC4C8" w14:textId="77777777" w:rsidR="0005062A" w:rsidRDefault="0005062A" w:rsidP="0054121A">
      <w:pPr>
        <w:pStyle w:val="Standard"/>
        <w:ind w:left="1418"/>
        <w:rPr>
          <w:rFonts w:ascii="Calibri Light" w:hAnsi="Calibri Light"/>
          <w:b/>
          <w:bCs/>
        </w:rPr>
      </w:pPr>
    </w:p>
    <w:p w14:paraId="3E6C0DB0" w14:textId="77777777" w:rsidR="0005062A" w:rsidRDefault="0005062A" w:rsidP="0054121A">
      <w:pPr>
        <w:pStyle w:val="Standard"/>
        <w:ind w:left="1418"/>
        <w:rPr>
          <w:rFonts w:ascii="Calibri Light" w:hAnsi="Calibri Light"/>
          <w:b/>
          <w:bCs/>
        </w:rPr>
      </w:pPr>
    </w:p>
    <w:p w14:paraId="456CC959" w14:textId="697C556C" w:rsidR="0005062A" w:rsidRDefault="0005525C" w:rsidP="0054121A">
      <w:pPr>
        <w:pStyle w:val="Standard"/>
        <w:ind w:left="1418"/>
      </w:pPr>
      <w:r w:rsidRPr="0054121A">
        <w:rPr>
          <w:rFonts w:ascii="Calibri Light" w:hAnsi="Calibri Light"/>
          <w:b/>
          <w:bCs/>
          <w:u w:val="single"/>
        </w:rPr>
        <w:t>Signature de</w:t>
      </w:r>
      <w:r w:rsidR="002532AC" w:rsidRPr="0054121A">
        <w:rPr>
          <w:rFonts w:ascii="Calibri Light" w:hAnsi="Calibri Light"/>
          <w:b/>
          <w:bCs/>
          <w:u w:val="single"/>
        </w:rPr>
        <w:t>(</w:t>
      </w:r>
      <w:r w:rsidRPr="0054121A">
        <w:rPr>
          <w:rFonts w:ascii="Calibri Light" w:hAnsi="Calibri Light"/>
          <w:b/>
          <w:bCs/>
          <w:u w:val="single"/>
        </w:rPr>
        <w:t>s</w:t>
      </w:r>
      <w:r w:rsidR="002532AC" w:rsidRPr="0054121A">
        <w:rPr>
          <w:rFonts w:ascii="Calibri Light" w:hAnsi="Calibri Light"/>
          <w:b/>
          <w:bCs/>
          <w:u w:val="single"/>
        </w:rPr>
        <w:t>)</w:t>
      </w:r>
      <w:r w:rsidRPr="0054121A">
        <w:rPr>
          <w:rFonts w:ascii="Calibri Light" w:hAnsi="Calibri Light"/>
          <w:b/>
          <w:bCs/>
          <w:u w:val="single"/>
        </w:rPr>
        <w:t xml:space="preserve"> enseignant</w:t>
      </w:r>
      <w:r w:rsidR="002532AC" w:rsidRPr="0054121A">
        <w:rPr>
          <w:rFonts w:ascii="Calibri Light" w:hAnsi="Calibri Light"/>
          <w:b/>
          <w:bCs/>
          <w:u w:val="single"/>
        </w:rPr>
        <w:t>(</w:t>
      </w:r>
      <w:r w:rsidRPr="0054121A">
        <w:rPr>
          <w:rFonts w:ascii="Calibri Light" w:hAnsi="Calibri Light"/>
          <w:b/>
          <w:bCs/>
          <w:u w:val="single"/>
        </w:rPr>
        <w:t>s</w:t>
      </w:r>
      <w:r w:rsidR="002532AC">
        <w:rPr>
          <w:rFonts w:ascii="Calibri Light" w:hAnsi="Calibri Light"/>
          <w:b/>
          <w:bCs/>
        </w:rPr>
        <w:t xml:space="preserve">) </w:t>
      </w:r>
      <w:r>
        <w:rPr>
          <w:rFonts w:ascii="Calibri Light" w:hAnsi="Calibri Light"/>
          <w:b/>
          <w:bCs/>
        </w:rPr>
        <w:t>:</w:t>
      </w:r>
      <w:r>
        <w:rPr>
          <w:rFonts w:ascii="Calibri Light" w:hAnsi="Calibri Light"/>
          <w:b/>
          <w:bCs/>
        </w:rPr>
        <w:tab/>
      </w:r>
      <w:r>
        <w:rPr>
          <w:rFonts w:ascii="Calibri Light" w:hAnsi="Calibri Light"/>
          <w:b/>
          <w:bCs/>
        </w:rPr>
        <w:tab/>
      </w:r>
      <w:r w:rsidRPr="0054121A">
        <w:rPr>
          <w:rFonts w:ascii="Calibri Light" w:hAnsi="Calibri Light"/>
          <w:b/>
          <w:bCs/>
          <w:u w:val="single"/>
        </w:rPr>
        <w:t>Signature de l'élève</w:t>
      </w:r>
      <w:r>
        <w:rPr>
          <w:rFonts w:ascii="Calibri Light" w:hAnsi="Calibri Light"/>
          <w:b/>
          <w:bCs/>
        </w:rPr>
        <w:t> :</w:t>
      </w:r>
    </w:p>
    <w:sectPr w:rsidR="0005062A" w:rsidSect="006327E1">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C1A15" w14:textId="77777777" w:rsidR="00843715" w:rsidRDefault="00843715">
      <w:r>
        <w:separator/>
      </w:r>
    </w:p>
  </w:endnote>
  <w:endnote w:type="continuationSeparator" w:id="0">
    <w:p w14:paraId="7A9A3260" w14:textId="77777777" w:rsidR="00843715" w:rsidRDefault="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A87C4" w14:textId="77777777" w:rsidR="00843715" w:rsidRDefault="00843715">
      <w:r>
        <w:rPr>
          <w:color w:val="000000"/>
        </w:rPr>
        <w:separator/>
      </w:r>
    </w:p>
  </w:footnote>
  <w:footnote w:type="continuationSeparator" w:id="0">
    <w:p w14:paraId="293FF5D0" w14:textId="77777777" w:rsidR="00843715" w:rsidRDefault="0084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B7FF0"/>
    <w:multiLevelType w:val="hybridMultilevel"/>
    <w:tmpl w:val="C3288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942F58"/>
    <w:multiLevelType w:val="multilevel"/>
    <w:tmpl w:val="1908A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2A"/>
    <w:rsid w:val="0005062A"/>
    <w:rsid w:val="0005525C"/>
    <w:rsid w:val="000A78F8"/>
    <w:rsid w:val="0015293B"/>
    <w:rsid w:val="001B44AD"/>
    <w:rsid w:val="0021191D"/>
    <w:rsid w:val="002532AC"/>
    <w:rsid w:val="00385F53"/>
    <w:rsid w:val="00491ECF"/>
    <w:rsid w:val="0054121A"/>
    <w:rsid w:val="005445A5"/>
    <w:rsid w:val="005558B6"/>
    <w:rsid w:val="006327E1"/>
    <w:rsid w:val="006F35E4"/>
    <w:rsid w:val="00764AB2"/>
    <w:rsid w:val="00843715"/>
    <w:rsid w:val="008A076D"/>
    <w:rsid w:val="008A78A2"/>
    <w:rsid w:val="008E4A29"/>
    <w:rsid w:val="009207C2"/>
    <w:rsid w:val="00961039"/>
    <w:rsid w:val="00A301FD"/>
    <w:rsid w:val="00A3437A"/>
    <w:rsid w:val="00A801EB"/>
    <w:rsid w:val="00AA66AC"/>
    <w:rsid w:val="00B044D5"/>
    <w:rsid w:val="00BA74D1"/>
    <w:rsid w:val="00BC1DF1"/>
    <w:rsid w:val="00C1718E"/>
    <w:rsid w:val="00CB37AD"/>
    <w:rsid w:val="00E035A2"/>
    <w:rsid w:val="00FA4DC1"/>
    <w:rsid w:val="00FE2E72"/>
  </w:rsids>
  <m:mathPr>
    <m:mathFont m:val="Cambria Math"/>
    <m:brkBin m:val="before"/>
    <m:brkBinSub m:val="--"/>
    <m:smallFrac m:val="0"/>
    <m:dispDef/>
    <m:lMargin m:val="0"/>
    <m:rMargin m:val="0"/>
    <m:defJc m:val="centerGroup"/>
    <m:wrapIndent m:val="1440"/>
    <m:intLim m:val="subSup"/>
    <m:naryLim m:val="undOvr"/>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90F37"/>
  <w15:docId w15:val="{6C8FEF78-6AFF-4128-BA41-6163D3DD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link w:val="Titre1Car"/>
    <w:uiPriority w:val="9"/>
    <w:qFormat/>
    <w:rsid w:val="00AA66A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zh-TW"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extedebulles">
    <w:name w:val="Balloon Text"/>
    <w:basedOn w:val="Normal"/>
    <w:rPr>
      <w:rFonts w:ascii="Segoe UI" w:hAnsi="Segoe UI" w:cs="Mangal"/>
      <w:sz w:val="18"/>
      <w:szCs w:val="16"/>
    </w:rPr>
  </w:style>
  <w:style w:type="character" w:customStyle="1" w:styleId="TextedebullesCar">
    <w:name w:val="Texte de bulles Car"/>
    <w:basedOn w:val="Policepardfaut"/>
    <w:rPr>
      <w:rFonts w:ascii="Segoe UI" w:hAnsi="Segoe UI" w:cs="Mangal"/>
      <w:sz w:val="18"/>
      <w:szCs w:val="16"/>
    </w:rPr>
  </w:style>
  <w:style w:type="paragraph" w:styleId="En-tte">
    <w:name w:val="header"/>
    <w:basedOn w:val="Normal"/>
    <w:link w:val="En-tteCar"/>
    <w:uiPriority w:val="99"/>
    <w:unhideWhenUsed/>
    <w:rsid w:val="0005525C"/>
    <w:pPr>
      <w:tabs>
        <w:tab w:val="center" w:pos="4536"/>
        <w:tab w:val="right" w:pos="9072"/>
      </w:tabs>
    </w:pPr>
    <w:rPr>
      <w:rFonts w:cs="Mangal"/>
      <w:szCs w:val="21"/>
    </w:rPr>
  </w:style>
  <w:style w:type="character" w:customStyle="1" w:styleId="En-tteCar">
    <w:name w:val="En-tête Car"/>
    <w:basedOn w:val="Policepardfaut"/>
    <w:link w:val="En-tte"/>
    <w:uiPriority w:val="99"/>
    <w:rsid w:val="0005525C"/>
    <w:rPr>
      <w:rFonts w:cs="Mangal"/>
      <w:szCs w:val="21"/>
    </w:rPr>
  </w:style>
  <w:style w:type="paragraph" w:styleId="Pieddepage">
    <w:name w:val="footer"/>
    <w:basedOn w:val="Normal"/>
    <w:link w:val="PieddepageCar"/>
    <w:uiPriority w:val="99"/>
    <w:unhideWhenUsed/>
    <w:rsid w:val="0005525C"/>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5525C"/>
    <w:rPr>
      <w:rFonts w:cs="Mangal"/>
      <w:szCs w:val="21"/>
    </w:rPr>
  </w:style>
  <w:style w:type="table" w:styleId="Grilledutableau">
    <w:name w:val="Table Grid"/>
    <w:basedOn w:val="TableauNormal"/>
    <w:uiPriority w:val="39"/>
    <w:rsid w:val="0021191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1191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Lienhypertexte">
    <w:name w:val="Hyperlink"/>
    <w:basedOn w:val="Policepardfaut"/>
    <w:uiPriority w:val="99"/>
    <w:unhideWhenUsed/>
    <w:rsid w:val="00AA66AC"/>
    <w:rPr>
      <w:color w:val="0563C1" w:themeColor="hyperlink"/>
      <w:u w:val="single"/>
    </w:rPr>
  </w:style>
  <w:style w:type="character" w:styleId="Mentionnonrsolue">
    <w:name w:val="Unresolved Mention"/>
    <w:basedOn w:val="Policepardfaut"/>
    <w:uiPriority w:val="99"/>
    <w:semiHidden/>
    <w:unhideWhenUsed/>
    <w:rsid w:val="00AA66AC"/>
    <w:rPr>
      <w:color w:val="605E5C"/>
      <w:shd w:val="clear" w:color="auto" w:fill="E1DFDD"/>
    </w:rPr>
  </w:style>
  <w:style w:type="character" w:customStyle="1" w:styleId="Titre1Car">
    <w:name w:val="Titre 1 Car"/>
    <w:basedOn w:val="Policepardfaut"/>
    <w:link w:val="Titre1"/>
    <w:uiPriority w:val="9"/>
    <w:rsid w:val="00AA66AC"/>
    <w:rPr>
      <w:rFonts w:eastAsia="Times New Roman" w:cs="Times New Roman"/>
      <w:b/>
      <w:bCs/>
      <w:kern w:val="36"/>
      <w:sz w:val="48"/>
      <w:szCs w:val="48"/>
      <w:lang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2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caen.fr/dsden50/circo/stloash/spip.php?article45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5091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ADAM</dc:creator>
  <cp:lastModifiedBy>Raphael David</cp:lastModifiedBy>
  <cp:revision>6</cp:revision>
  <cp:lastPrinted>2020-12-30T15:42:00Z</cp:lastPrinted>
  <dcterms:created xsi:type="dcterms:W3CDTF">2020-12-21T13:30:00Z</dcterms:created>
  <dcterms:modified xsi:type="dcterms:W3CDTF">2020-12-30T16:20:00Z</dcterms:modified>
</cp:coreProperties>
</file>